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X="-157" w:tblpY="-600"/>
        <w:tblW w:w="13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0"/>
      </w:tblGrid>
      <w:tr w:rsidR="004B1A06" w:rsidRPr="009512C2" w14:paraId="3EBE7BA0" w14:textId="77777777" w:rsidTr="002B36BF">
        <w:tc>
          <w:tcPr>
            <w:tcW w:w="1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23E4F" w:themeFill="text2" w:themeFillShade="BF"/>
            <w:vAlign w:val="center"/>
          </w:tcPr>
          <w:p w14:paraId="69A01E7C" w14:textId="77777777" w:rsidR="004B1A06" w:rsidRPr="009512C2" w:rsidRDefault="00950225" w:rsidP="009512C2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nl-BE"/>
              </w:rPr>
            </w:pPr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nl-BE"/>
              </w:rPr>
              <w:t xml:space="preserve">Erkende Opleiding </w:t>
            </w:r>
            <w:proofErr w:type="spellStart"/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nl-BE"/>
              </w:rPr>
              <w:t>Institu</w:t>
            </w:r>
            <w:r w:rsidR="009512C2" w:rsidRPr="009512C2"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nl-BE"/>
              </w:rPr>
              <w:t>t</w:t>
            </w:r>
            <w:proofErr w:type="spellEnd"/>
          </w:p>
        </w:tc>
      </w:tr>
    </w:tbl>
    <w:tbl>
      <w:tblPr>
        <w:tblStyle w:val="TableGrid"/>
        <w:tblpPr w:leftFromText="141" w:rightFromText="141" w:vertAnchor="page" w:horzAnchor="margin" w:tblpY="1441"/>
        <w:tblW w:w="4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588"/>
      </w:tblGrid>
      <w:tr w:rsidR="0017176D" w:rsidRPr="009512C2" w14:paraId="19598FB1" w14:textId="77777777" w:rsidTr="009512C2">
        <w:trPr>
          <w:trHeight w:val="1260"/>
        </w:trPr>
        <w:tc>
          <w:tcPr>
            <w:tcW w:w="2537" w:type="dxa"/>
          </w:tcPr>
          <w:p w14:paraId="2C997747" w14:textId="77777777" w:rsidR="0017176D" w:rsidRPr="00790DF9" w:rsidRDefault="0017176D" w:rsidP="002B36BF">
            <w:pPr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790DF9">
              <w:rPr>
                <w:rFonts w:ascii="Garamond" w:hAnsi="Garamond" w:cstheme="minorHAnsi"/>
                <w:b/>
                <w:sz w:val="16"/>
                <w:szCs w:val="16"/>
              </w:rPr>
              <w:t>ASBL Médiation et conciliation en droit social</w:t>
            </w:r>
          </w:p>
          <w:p w14:paraId="1681A394" w14:textId="77777777" w:rsidR="0017176D" w:rsidRPr="009512C2" w:rsidRDefault="0017176D" w:rsidP="002B36BF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proofErr w:type="spellStart"/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Poelaertplein</w:t>
            </w:r>
            <w:proofErr w:type="spellEnd"/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, 3 1000 Brussel</w:t>
            </w:r>
          </w:p>
          <w:p w14:paraId="066D34DE" w14:textId="77777777" w:rsidR="0017176D" w:rsidRPr="009512C2" w:rsidRDefault="0017176D" w:rsidP="002B36BF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  <w:p w14:paraId="63CCBDF3" w14:textId="2C60C13E" w:rsidR="0017176D" w:rsidRDefault="00FC1652" w:rsidP="002B36BF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hyperlink r:id="rId5" w:history="1">
              <w:r w:rsidRPr="008672C1">
                <w:rPr>
                  <w:rStyle w:val="Hyperlink"/>
                  <w:rFonts w:ascii="Garamond" w:hAnsi="Garamond" w:cstheme="minorHAnsi"/>
                  <w:sz w:val="16"/>
                  <w:szCs w:val="16"/>
                  <w:lang w:val="nl-BE"/>
                </w:rPr>
                <w:t>http://www.mcsociale.be/</w:t>
              </w:r>
            </w:hyperlink>
          </w:p>
          <w:p w14:paraId="2691E2CB" w14:textId="2DDF1F9E" w:rsidR="00FC1652" w:rsidRPr="009512C2" w:rsidRDefault="00FC1652" w:rsidP="002B36BF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</w:tc>
        <w:tc>
          <w:tcPr>
            <w:tcW w:w="1588" w:type="dxa"/>
          </w:tcPr>
          <w:p w14:paraId="45B65DC9" w14:textId="77777777" w:rsidR="0017176D" w:rsidRPr="000D3B6B" w:rsidRDefault="0017176D" w:rsidP="002B36BF">
            <w:pPr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  <w:t xml:space="preserve">Gemeenschappelijke kern </w:t>
            </w:r>
            <w:r w:rsidRPr="000D3B6B"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  <w:t>✓</w:t>
            </w:r>
          </w:p>
          <w:p w14:paraId="0038D246" w14:textId="77777777" w:rsidR="0017176D" w:rsidRPr="000D3B6B" w:rsidRDefault="0017176D" w:rsidP="002B36BF">
            <w:pPr>
              <w:rPr>
                <w:rFonts w:ascii="Segoe UI Symbol" w:hAnsi="Segoe UI Symbol" w:cs="Segoe UI Symbol"/>
                <w:sz w:val="14"/>
                <w:szCs w:val="14"/>
                <w:shd w:val="clear" w:color="auto" w:fill="FFFFFF"/>
                <w:lang w:val="nl-BE"/>
              </w:rPr>
            </w:pPr>
          </w:p>
          <w:p w14:paraId="1EE76A46" w14:textId="77777777" w:rsidR="0017176D" w:rsidRPr="000D3B6B" w:rsidRDefault="0017176D" w:rsidP="002B36BF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  <w:t>Specialisaties :</w:t>
            </w:r>
          </w:p>
          <w:p w14:paraId="2EE4C4AB" w14:textId="77777777" w:rsidR="0017176D" w:rsidRPr="000D3B6B" w:rsidRDefault="0017176D" w:rsidP="002B36BF">
            <w:pPr>
              <w:rPr>
                <w:rFonts w:ascii="Garamond" w:hAnsi="Garamond" w:cstheme="minorHAnsi"/>
                <w:sz w:val="14"/>
                <w:szCs w:val="14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yellow"/>
                <w:shd w:val="clear" w:color="auto" w:fill="FFFFFF"/>
                <w:lang w:val="nl-BE"/>
              </w:rPr>
              <w:t>SOC</w:t>
            </w:r>
          </w:p>
        </w:tc>
      </w:tr>
      <w:tr w:rsidR="0017176D" w:rsidRPr="00C27FC5" w14:paraId="21DD85CE" w14:textId="77777777" w:rsidTr="009512C2">
        <w:trPr>
          <w:trHeight w:val="1260"/>
        </w:trPr>
        <w:tc>
          <w:tcPr>
            <w:tcW w:w="2537" w:type="dxa"/>
          </w:tcPr>
          <w:p w14:paraId="1BEA3C4A" w14:textId="77777777" w:rsidR="0017176D" w:rsidRPr="009512C2" w:rsidRDefault="0017176D" w:rsidP="002B36BF">
            <w:pPr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</w:pPr>
            <w:proofErr w:type="spellStart"/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>Gandaius</w:t>
            </w:r>
            <w:proofErr w:type="spellEnd"/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 xml:space="preserve"> Gent</w:t>
            </w:r>
          </w:p>
          <w:p w14:paraId="0417A533" w14:textId="77777777" w:rsidR="0017176D" w:rsidRPr="009512C2" w:rsidRDefault="0017176D" w:rsidP="002B36BF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proofErr w:type="spellStart"/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Universiteitstraat</w:t>
            </w:r>
            <w:proofErr w:type="spellEnd"/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, 4</w:t>
            </w:r>
          </w:p>
          <w:p w14:paraId="1A293F7D" w14:textId="77777777" w:rsidR="0017176D" w:rsidRPr="009512C2" w:rsidRDefault="0017176D" w:rsidP="002B36BF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9000 Gent</w:t>
            </w:r>
          </w:p>
          <w:p w14:paraId="3B756D76" w14:textId="77777777" w:rsidR="0017176D" w:rsidRPr="009512C2" w:rsidRDefault="0017176D" w:rsidP="002B36BF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  <w:p w14:paraId="067C26C4" w14:textId="08B90D60" w:rsidR="0017176D" w:rsidRDefault="00FC1652" w:rsidP="002B36BF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hyperlink r:id="rId6" w:history="1">
              <w:r w:rsidRPr="008672C1">
                <w:rPr>
                  <w:rStyle w:val="Hyperlink"/>
                  <w:rFonts w:ascii="Garamond" w:hAnsi="Garamond" w:cstheme="minorHAnsi"/>
                  <w:sz w:val="16"/>
                  <w:szCs w:val="16"/>
                  <w:lang w:val="nl-BE"/>
                </w:rPr>
                <w:t>http://www.gpv.ugent.be/</w:t>
              </w:r>
            </w:hyperlink>
          </w:p>
          <w:p w14:paraId="22F5138C" w14:textId="76E33BDB" w:rsidR="00FC1652" w:rsidRPr="009512C2" w:rsidRDefault="00FC1652" w:rsidP="002B36BF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</w:tc>
        <w:tc>
          <w:tcPr>
            <w:tcW w:w="1588" w:type="dxa"/>
          </w:tcPr>
          <w:p w14:paraId="2EFBA6DF" w14:textId="77777777" w:rsidR="0017176D" w:rsidRPr="000D3B6B" w:rsidRDefault="0017176D" w:rsidP="002B36BF">
            <w:pPr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  <w:t xml:space="preserve">Gemeenschappelijke kern </w:t>
            </w:r>
            <w:r w:rsidRPr="000D3B6B"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  <w:t>✓</w:t>
            </w:r>
          </w:p>
          <w:p w14:paraId="073D77A8" w14:textId="77777777" w:rsidR="0017176D" w:rsidRPr="000D3B6B" w:rsidRDefault="0017176D" w:rsidP="002B36BF">
            <w:pPr>
              <w:rPr>
                <w:rFonts w:ascii="Segoe UI Symbol" w:hAnsi="Segoe UI Symbol" w:cs="Segoe UI Symbol"/>
                <w:sz w:val="14"/>
                <w:szCs w:val="14"/>
                <w:shd w:val="clear" w:color="auto" w:fill="FFFFFF"/>
                <w:lang w:val="nl-BE"/>
              </w:rPr>
            </w:pPr>
          </w:p>
          <w:p w14:paraId="5C2415D0" w14:textId="77777777" w:rsidR="0017176D" w:rsidRPr="000D3B6B" w:rsidRDefault="0017176D" w:rsidP="002B36BF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  <w:t>Specialisaties :</w:t>
            </w:r>
          </w:p>
          <w:p w14:paraId="6F65A5B9" w14:textId="77777777" w:rsidR="0017176D" w:rsidRPr="000D3B6B" w:rsidRDefault="0017176D" w:rsidP="002B36BF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green"/>
                <w:shd w:val="clear" w:color="auto" w:fill="FFFFFF"/>
                <w:lang w:val="nl-BE"/>
              </w:rPr>
              <w:t>B&amp;H</w:t>
            </w:r>
          </w:p>
          <w:p w14:paraId="2993B041" w14:textId="77777777" w:rsidR="0017176D" w:rsidRPr="000D3B6B" w:rsidRDefault="0017176D" w:rsidP="002B36BF">
            <w:pPr>
              <w:rPr>
                <w:rFonts w:ascii="Garamond" w:hAnsi="Garamond" w:cstheme="minorHAnsi"/>
                <w:sz w:val="14"/>
                <w:szCs w:val="14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cyan"/>
                <w:shd w:val="clear" w:color="auto" w:fill="FFFFFF"/>
                <w:lang w:val="nl-BE"/>
              </w:rPr>
              <w:t>FAM</w:t>
            </w:r>
          </w:p>
        </w:tc>
      </w:tr>
      <w:tr w:rsidR="0017176D" w:rsidRPr="00C27FC5" w14:paraId="68B34622" w14:textId="77777777" w:rsidTr="009512C2">
        <w:trPr>
          <w:trHeight w:val="1260"/>
        </w:trPr>
        <w:tc>
          <w:tcPr>
            <w:tcW w:w="2537" w:type="dxa"/>
          </w:tcPr>
          <w:p w14:paraId="4A6301A8" w14:textId="77777777" w:rsidR="0017176D" w:rsidRPr="009512C2" w:rsidRDefault="0017176D" w:rsidP="00950225">
            <w:pPr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>Interactie -Academie VZW</w:t>
            </w:r>
          </w:p>
          <w:p w14:paraId="5343715B" w14:textId="77777777" w:rsidR="0017176D" w:rsidRPr="009512C2" w:rsidRDefault="0017176D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 xml:space="preserve">Van </w:t>
            </w:r>
            <w:proofErr w:type="spellStart"/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Schoonbekestraat</w:t>
            </w:r>
            <w:proofErr w:type="spellEnd"/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, 33</w:t>
            </w:r>
          </w:p>
          <w:p w14:paraId="5D609C67" w14:textId="77777777" w:rsidR="0017176D" w:rsidRPr="009512C2" w:rsidRDefault="0017176D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2018 Antwerpen</w:t>
            </w:r>
          </w:p>
          <w:p w14:paraId="5E5D0E48" w14:textId="77777777" w:rsidR="0017176D" w:rsidRPr="009512C2" w:rsidRDefault="0017176D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  <w:p w14:paraId="4EF1C2EE" w14:textId="0009B4E0" w:rsidR="0017176D" w:rsidRDefault="00FC1652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hyperlink r:id="rId7" w:history="1">
              <w:r w:rsidRPr="008672C1">
                <w:rPr>
                  <w:rStyle w:val="Hyperlink"/>
                  <w:rFonts w:ascii="Garamond" w:hAnsi="Garamond" w:cstheme="minorHAnsi"/>
                  <w:sz w:val="16"/>
                  <w:szCs w:val="16"/>
                  <w:lang w:val="nl-BE"/>
                </w:rPr>
                <w:t>http://www.interactie-academie.be/</w:t>
              </w:r>
            </w:hyperlink>
          </w:p>
          <w:p w14:paraId="32F9CB74" w14:textId="3C66CDCB" w:rsidR="00FC1652" w:rsidRPr="009512C2" w:rsidRDefault="00FC1652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</w:tc>
        <w:tc>
          <w:tcPr>
            <w:tcW w:w="1588" w:type="dxa"/>
          </w:tcPr>
          <w:p w14:paraId="33FEFF2D" w14:textId="77777777" w:rsidR="0017176D" w:rsidRPr="00511F13" w:rsidRDefault="0017176D" w:rsidP="00950225">
            <w:pPr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  <w:t xml:space="preserve">Gemeenschappelijke kern </w:t>
            </w:r>
            <w:r w:rsidRPr="00511F13"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  <w:t>✓</w:t>
            </w:r>
          </w:p>
          <w:p w14:paraId="5890399D" w14:textId="77777777" w:rsidR="0017176D" w:rsidRPr="00511F13" w:rsidRDefault="0017176D" w:rsidP="00950225">
            <w:pPr>
              <w:rPr>
                <w:rFonts w:ascii="Segoe UI Symbol" w:hAnsi="Segoe UI Symbol" w:cs="Segoe UI Symbol"/>
                <w:sz w:val="14"/>
                <w:szCs w:val="14"/>
                <w:shd w:val="clear" w:color="auto" w:fill="FFFFFF"/>
                <w:lang w:val="nl-BE"/>
              </w:rPr>
            </w:pPr>
          </w:p>
          <w:p w14:paraId="2FFF14D4" w14:textId="77777777" w:rsidR="0017176D" w:rsidRPr="00511F13" w:rsidRDefault="0017176D" w:rsidP="00950225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  <w:t>Specialisaties :</w:t>
            </w:r>
          </w:p>
          <w:p w14:paraId="67CEC5DB" w14:textId="77777777" w:rsidR="0017176D" w:rsidRDefault="0017176D" w:rsidP="00950225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highlight w:val="cyan"/>
                <w:shd w:val="clear" w:color="auto" w:fill="FFFFFF"/>
                <w:lang w:val="nl-BE"/>
              </w:rPr>
              <w:t>FAM</w:t>
            </w:r>
          </w:p>
          <w:p w14:paraId="02894F49" w14:textId="77777777" w:rsidR="0017176D" w:rsidRPr="00511F13" w:rsidRDefault="0017176D" w:rsidP="00950225">
            <w:pPr>
              <w:rPr>
                <w:rFonts w:ascii="Garamond" w:hAnsi="Garamond" w:cstheme="minorHAnsi"/>
                <w:sz w:val="14"/>
                <w:szCs w:val="14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highlight w:val="yellow"/>
                <w:shd w:val="clear" w:color="auto" w:fill="FFFFFF"/>
                <w:lang w:val="nl-BE"/>
              </w:rPr>
              <w:t>SOC</w:t>
            </w:r>
          </w:p>
        </w:tc>
      </w:tr>
      <w:tr w:rsidR="0017176D" w:rsidRPr="00C27FC5" w14:paraId="22D94AAA" w14:textId="77777777" w:rsidTr="009512C2">
        <w:trPr>
          <w:trHeight w:val="1260"/>
        </w:trPr>
        <w:tc>
          <w:tcPr>
            <w:tcW w:w="2537" w:type="dxa"/>
          </w:tcPr>
          <w:p w14:paraId="40968369" w14:textId="77777777" w:rsidR="0017176D" w:rsidRPr="009512C2" w:rsidRDefault="0017176D" w:rsidP="00950225">
            <w:pPr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>K.U. Leuven</w:t>
            </w:r>
          </w:p>
          <w:p w14:paraId="693C23B1" w14:textId="77777777" w:rsidR="0017176D" w:rsidRPr="009512C2" w:rsidRDefault="0017176D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proofErr w:type="spellStart"/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Tiensestraat</w:t>
            </w:r>
            <w:proofErr w:type="spellEnd"/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, 41</w:t>
            </w:r>
          </w:p>
          <w:p w14:paraId="43322141" w14:textId="77777777" w:rsidR="0017176D" w:rsidRPr="009512C2" w:rsidRDefault="0017176D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3000 Leuven</w:t>
            </w:r>
          </w:p>
          <w:p w14:paraId="7532A04A" w14:textId="77777777" w:rsidR="0017176D" w:rsidRPr="009512C2" w:rsidRDefault="0017176D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  <w:p w14:paraId="71F7035A" w14:textId="06BD6B76" w:rsidR="0017176D" w:rsidRDefault="00FC1652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hyperlink r:id="rId8" w:history="1">
              <w:r w:rsidRPr="008672C1">
                <w:rPr>
                  <w:rStyle w:val="Hyperlink"/>
                  <w:rFonts w:ascii="Garamond" w:hAnsi="Garamond" w:cstheme="minorHAnsi"/>
                  <w:sz w:val="16"/>
                  <w:szCs w:val="16"/>
                  <w:lang w:val="nl-BE"/>
                </w:rPr>
                <w:t>http://www.law.kuleuven.be/bemiddeling</w:t>
              </w:r>
            </w:hyperlink>
          </w:p>
          <w:p w14:paraId="323C2361" w14:textId="49CA53A0" w:rsidR="00FC1652" w:rsidRPr="009512C2" w:rsidRDefault="00FC1652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</w:tc>
        <w:tc>
          <w:tcPr>
            <w:tcW w:w="1588" w:type="dxa"/>
          </w:tcPr>
          <w:p w14:paraId="48261AAD" w14:textId="77777777" w:rsidR="0017176D" w:rsidRPr="000D3B6B" w:rsidRDefault="0017176D" w:rsidP="00950225">
            <w:pPr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  <w:t xml:space="preserve">Gemeenschappelijke kern </w:t>
            </w:r>
            <w:r w:rsidRPr="000D3B6B"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  <w:t>✓</w:t>
            </w:r>
          </w:p>
          <w:p w14:paraId="78DA41E6" w14:textId="77777777" w:rsidR="0017176D" w:rsidRPr="000D3B6B" w:rsidRDefault="0017176D" w:rsidP="00950225">
            <w:pPr>
              <w:rPr>
                <w:rFonts w:ascii="Segoe UI Symbol" w:hAnsi="Segoe UI Symbol" w:cs="Segoe UI Symbol"/>
                <w:sz w:val="14"/>
                <w:szCs w:val="14"/>
                <w:shd w:val="clear" w:color="auto" w:fill="FFFFFF"/>
                <w:lang w:val="nl-BE"/>
              </w:rPr>
            </w:pPr>
          </w:p>
          <w:p w14:paraId="681F19B3" w14:textId="77777777" w:rsidR="0017176D" w:rsidRPr="000D3B6B" w:rsidRDefault="0017176D" w:rsidP="00950225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  <w:t>Specialisaties :</w:t>
            </w:r>
          </w:p>
          <w:p w14:paraId="0C29DFB1" w14:textId="77777777" w:rsidR="0017176D" w:rsidRPr="000D3B6B" w:rsidRDefault="0017176D" w:rsidP="00950225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cyan"/>
                <w:shd w:val="clear" w:color="auto" w:fill="FFFFFF"/>
                <w:lang w:val="nl-BE"/>
              </w:rPr>
              <w:t>FAM</w:t>
            </w:r>
          </w:p>
          <w:p w14:paraId="3D773FD9" w14:textId="77777777" w:rsidR="0017176D" w:rsidRPr="000D3B6B" w:rsidRDefault="0017176D" w:rsidP="00950225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F4E40">
              <w:rPr>
                <w:rFonts w:ascii="Garamond" w:hAnsi="Garamond" w:cs="Segoe UI Symbol"/>
                <w:sz w:val="14"/>
                <w:szCs w:val="14"/>
                <w:highlight w:val="lightGray"/>
                <w:shd w:val="clear" w:color="auto" w:fill="FFFFFF"/>
                <w:lang w:val="nl-BE"/>
              </w:rPr>
              <w:t>OVE</w:t>
            </w:r>
          </w:p>
        </w:tc>
      </w:tr>
      <w:tr w:rsidR="0017176D" w:rsidRPr="00C27FC5" w14:paraId="59BD3260" w14:textId="77777777" w:rsidTr="009512C2">
        <w:trPr>
          <w:trHeight w:val="1260"/>
        </w:trPr>
        <w:tc>
          <w:tcPr>
            <w:tcW w:w="2537" w:type="dxa"/>
          </w:tcPr>
          <w:p w14:paraId="051225A4" w14:textId="77777777" w:rsidR="0017176D" w:rsidRPr="009512C2" w:rsidRDefault="0017176D" w:rsidP="00950225">
            <w:pPr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 xml:space="preserve">Katholieke Hogeschool </w:t>
            </w:r>
            <w:proofErr w:type="spellStart"/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>Vives</w:t>
            </w:r>
            <w:proofErr w:type="spellEnd"/>
          </w:p>
          <w:p w14:paraId="243ABBCD" w14:textId="77777777" w:rsidR="0017176D" w:rsidRPr="009512C2" w:rsidRDefault="0017176D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proofErr w:type="spellStart"/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Doorniksesteenweg</w:t>
            </w:r>
            <w:proofErr w:type="spellEnd"/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, 145</w:t>
            </w:r>
          </w:p>
          <w:p w14:paraId="7C437C4A" w14:textId="77777777" w:rsidR="0017176D" w:rsidRPr="009512C2" w:rsidRDefault="0017176D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8500 Kortrijk</w:t>
            </w:r>
          </w:p>
          <w:p w14:paraId="44041466" w14:textId="77777777" w:rsidR="0017176D" w:rsidRPr="009512C2" w:rsidRDefault="0017176D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  <w:p w14:paraId="7852E363" w14:textId="40D163CB" w:rsidR="0017176D" w:rsidRDefault="00FC1652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hyperlink r:id="rId9" w:history="1">
              <w:r w:rsidRPr="008672C1">
                <w:rPr>
                  <w:rStyle w:val="Hyperlink"/>
                  <w:rFonts w:ascii="Garamond" w:hAnsi="Garamond" w:cstheme="minorHAnsi"/>
                  <w:sz w:val="16"/>
                  <w:szCs w:val="16"/>
                  <w:lang w:val="nl-BE"/>
                </w:rPr>
                <w:t>http://www.vives.be/</w:t>
              </w:r>
            </w:hyperlink>
          </w:p>
          <w:p w14:paraId="6B8F6E16" w14:textId="1CB574EA" w:rsidR="00FC1652" w:rsidRPr="009512C2" w:rsidRDefault="00FC1652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</w:tc>
        <w:tc>
          <w:tcPr>
            <w:tcW w:w="1588" w:type="dxa"/>
          </w:tcPr>
          <w:p w14:paraId="787F2472" w14:textId="77777777" w:rsidR="0017176D" w:rsidRPr="00511F13" w:rsidRDefault="0017176D" w:rsidP="00950225">
            <w:pPr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  <w:t xml:space="preserve">Gemeenschappelijke kern </w:t>
            </w:r>
            <w:r w:rsidRPr="00511F13"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  <w:t>✓</w:t>
            </w:r>
          </w:p>
          <w:p w14:paraId="40A61D54" w14:textId="77777777" w:rsidR="0017176D" w:rsidRPr="00511F13" w:rsidRDefault="0017176D" w:rsidP="00950225">
            <w:pPr>
              <w:rPr>
                <w:rFonts w:ascii="Segoe UI Symbol" w:hAnsi="Segoe UI Symbol" w:cs="Segoe UI Symbol"/>
                <w:sz w:val="14"/>
                <w:szCs w:val="14"/>
                <w:shd w:val="clear" w:color="auto" w:fill="FFFFFF"/>
                <w:lang w:val="nl-BE"/>
              </w:rPr>
            </w:pPr>
          </w:p>
          <w:p w14:paraId="3FBFF95B" w14:textId="77777777" w:rsidR="0017176D" w:rsidRPr="00511F13" w:rsidRDefault="0017176D" w:rsidP="00950225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  <w:t>Specialisaties :</w:t>
            </w:r>
          </w:p>
          <w:p w14:paraId="42CDE9BB" w14:textId="77777777" w:rsidR="0017176D" w:rsidRPr="00511F13" w:rsidRDefault="0017176D" w:rsidP="00950225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highlight w:val="cyan"/>
                <w:shd w:val="clear" w:color="auto" w:fill="FFFFFF"/>
                <w:lang w:val="nl-BE"/>
              </w:rPr>
              <w:t>FAM</w:t>
            </w:r>
          </w:p>
          <w:p w14:paraId="708C8452" w14:textId="77777777" w:rsidR="0017176D" w:rsidRPr="00511F13" w:rsidRDefault="0017176D" w:rsidP="00950225">
            <w:pPr>
              <w:rPr>
                <w:rFonts w:ascii="Garamond" w:hAnsi="Garamond" w:cstheme="minorHAnsi"/>
                <w:sz w:val="14"/>
                <w:szCs w:val="14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highlight w:val="yellow"/>
                <w:shd w:val="clear" w:color="auto" w:fill="FFFFFF"/>
                <w:lang w:val="nl-BE"/>
              </w:rPr>
              <w:t>SOC</w:t>
            </w:r>
          </w:p>
        </w:tc>
      </w:tr>
      <w:tr w:rsidR="0017176D" w:rsidRPr="00C27FC5" w14:paraId="354DF120" w14:textId="77777777" w:rsidTr="009512C2">
        <w:trPr>
          <w:trHeight w:val="1260"/>
        </w:trPr>
        <w:tc>
          <w:tcPr>
            <w:tcW w:w="2537" w:type="dxa"/>
          </w:tcPr>
          <w:p w14:paraId="4A427EFE" w14:textId="77777777" w:rsidR="0017176D" w:rsidRPr="009512C2" w:rsidRDefault="0017176D" w:rsidP="00950225">
            <w:pPr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>Koninklijke Federatie van het Belgisch Notariaat</w:t>
            </w:r>
          </w:p>
          <w:p w14:paraId="740EA23F" w14:textId="77777777" w:rsidR="0017176D" w:rsidRPr="009512C2" w:rsidRDefault="0017176D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Bergstraat, 30-34 1000 Brussel</w:t>
            </w:r>
          </w:p>
          <w:p w14:paraId="70735221" w14:textId="77777777" w:rsidR="0017176D" w:rsidRPr="009512C2" w:rsidRDefault="0017176D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  <w:p w14:paraId="1258F4E2" w14:textId="6EA920BF" w:rsidR="0017176D" w:rsidRDefault="00FC1652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hyperlink r:id="rId10" w:history="1">
              <w:r w:rsidRPr="008672C1">
                <w:rPr>
                  <w:rStyle w:val="Hyperlink"/>
                  <w:rFonts w:ascii="Garamond" w:hAnsi="Garamond" w:cstheme="minorHAnsi"/>
                  <w:sz w:val="16"/>
                  <w:szCs w:val="16"/>
                  <w:lang w:val="nl-BE"/>
                </w:rPr>
                <w:t>http://www.notaris.be/</w:t>
              </w:r>
            </w:hyperlink>
          </w:p>
          <w:p w14:paraId="1322B6F3" w14:textId="30F717CE" w:rsidR="00FC1652" w:rsidRPr="00790DF9" w:rsidRDefault="00FC1652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</w:tc>
        <w:tc>
          <w:tcPr>
            <w:tcW w:w="1588" w:type="dxa"/>
          </w:tcPr>
          <w:p w14:paraId="35D13E9A" w14:textId="77777777" w:rsidR="0017176D" w:rsidRPr="000D3B6B" w:rsidRDefault="0017176D" w:rsidP="00950225">
            <w:pPr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  <w:t xml:space="preserve">Gemeenschappelijke kern </w:t>
            </w:r>
            <w:r w:rsidRPr="000D3B6B"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  <w:t>✓</w:t>
            </w:r>
          </w:p>
          <w:p w14:paraId="375B67DF" w14:textId="77777777" w:rsidR="0017176D" w:rsidRPr="000D3B6B" w:rsidRDefault="0017176D" w:rsidP="00950225">
            <w:pPr>
              <w:rPr>
                <w:rFonts w:ascii="Segoe UI Symbol" w:hAnsi="Segoe UI Symbol" w:cs="Segoe UI Symbol"/>
                <w:sz w:val="14"/>
                <w:szCs w:val="14"/>
                <w:shd w:val="clear" w:color="auto" w:fill="FFFFFF"/>
                <w:lang w:val="nl-BE"/>
              </w:rPr>
            </w:pPr>
          </w:p>
          <w:p w14:paraId="48ACAC41" w14:textId="77777777" w:rsidR="0017176D" w:rsidRPr="000D3B6B" w:rsidRDefault="0017176D" w:rsidP="00950225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  <w:t>Specialisaties :</w:t>
            </w:r>
          </w:p>
          <w:p w14:paraId="23591614" w14:textId="77777777" w:rsidR="0017176D" w:rsidRPr="000D3B6B" w:rsidRDefault="0017176D" w:rsidP="00950225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green"/>
                <w:shd w:val="clear" w:color="auto" w:fill="FFFFFF"/>
                <w:lang w:val="nl-BE"/>
              </w:rPr>
              <w:t>B&amp;H</w:t>
            </w:r>
          </w:p>
          <w:p w14:paraId="2BB0B64A" w14:textId="77777777" w:rsidR="0017176D" w:rsidRPr="000D3B6B" w:rsidRDefault="0017176D" w:rsidP="00950225">
            <w:pPr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cyan"/>
                <w:shd w:val="clear" w:color="auto" w:fill="FFFFFF"/>
                <w:lang w:val="nl-BE"/>
              </w:rPr>
              <w:t>FAM</w:t>
            </w:r>
          </w:p>
        </w:tc>
      </w:tr>
      <w:tr w:rsidR="0017176D" w:rsidRPr="009512C2" w14:paraId="3BDC0578" w14:textId="77777777" w:rsidTr="009512C2">
        <w:trPr>
          <w:trHeight w:val="1260"/>
        </w:trPr>
        <w:tc>
          <w:tcPr>
            <w:tcW w:w="2537" w:type="dxa"/>
          </w:tcPr>
          <w:p w14:paraId="0A2833F7" w14:textId="77777777" w:rsidR="0017176D" w:rsidRPr="009512C2" w:rsidRDefault="0017176D" w:rsidP="00950225">
            <w:pPr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</w:pPr>
            <w:proofErr w:type="spellStart"/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>Mediv</w:t>
            </w:r>
            <w:proofErr w:type="spellEnd"/>
          </w:p>
          <w:p w14:paraId="435E4E51" w14:textId="77777777" w:rsidR="0017176D" w:rsidRPr="009512C2" w:rsidRDefault="0017176D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Bonheidensteenweg, 58</w:t>
            </w:r>
          </w:p>
          <w:p w14:paraId="13EF4D20" w14:textId="77777777" w:rsidR="0017176D" w:rsidRPr="009512C2" w:rsidRDefault="0017176D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2812 Muizen</w:t>
            </w:r>
          </w:p>
          <w:p w14:paraId="5E6E73FA" w14:textId="77777777" w:rsidR="0017176D" w:rsidRPr="009512C2" w:rsidRDefault="0017176D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  <w:p w14:paraId="3FDD6A0E" w14:textId="0DDA76ED" w:rsidR="0017176D" w:rsidRDefault="00FC1652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hyperlink r:id="rId11" w:history="1">
              <w:r w:rsidRPr="008672C1">
                <w:rPr>
                  <w:rStyle w:val="Hyperlink"/>
                  <w:rFonts w:ascii="Garamond" w:hAnsi="Garamond" w:cstheme="minorHAnsi"/>
                  <w:sz w:val="16"/>
                  <w:szCs w:val="16"/>
                  <w:lang w:val="nl-BE"/>
                </w:rPr>
                <w:t>http://www.mediv.be/</w:t>
              </w:r>
            </w:hyperlink>
          </w:p>
          <w:p w14:paraId="4E64363B" w14:textId="1733F8D3" w:rsidR="00FC1652" w:rsidRPr="009512C2" w:rsidRDefault="00FC1652" w:rsidP="00950225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</w:tc>
        <w:tc>
          <w:tcPr>
            <w:tcW w:w="1588" w:type="dxa"/>
          </w:tcPr>
          <w:p w14:paraId="75814B4C" w14:textId="77777777" w:rsidR="0017176D" w:rsidRPr="000D3B6B" w:rsidRDefault="0017176D" w:rsidP="00950225">
            <w:pPr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  <w:t xml:space="preserve">Gemeenschappelijke kern </w:t>
            </w:r>
            <w:r w:rsidRPr="000D3B6B"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  <w:t>✓</w:t>
            </w:r>
          </w:p>
          <w:p w14:paraId="7C32A8F4" w14:textId="77777777" w:rsidR="0017176D" w:rsidRPr="000D3B6B" w:rsidRDefault="0017176D" w:rsidP="00950225">
            <w:pPr>
              <w:rPr>
                <w:rFonts w:ascii="Segoe UI Symbol" w:hAnsi="Segoe UI Symbol" w:cs="Segoe UI Symbol"/>
                <w:sz w:val="14"/>
                <w:szCs w:val="14"/>
                <w:shd w:val="clear" w:color="auto" w:fill="FFFFFF"/>
                <w:lang w:val="nl-BE"/>
              </w:rPr>
            </w:pPr>
          </w:p>
          <w:p w14:paraId="3E888CB4" w14:textId="77777777" w:rsidR="0017176D" w:rsidRPr="000D3B6B" w:rsidRDefault="0017176D" w:rsidP="00950225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  <w:t>Specialisaties :</w:t>
            </w:r>
          </w:p>
          <w:p w14:paraId="178ABD2B" w14:textId="77777777" w:rsidR="0017176D" w:rsidRPr="000D3B6B" w:rsidRDefault="0017176D" w:rsidP="00950225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green"/>
                <w:shd w:val="clear" w:color="auto" w:fill="FFFFFF"/>
                <w:lang w:val="nl-BE"/>
              </w:rPr>
              <w:t>B&amp;H</w:t>
            </w:r>
          </w:p>
          <w:p w14:paraId="4087E40D" w14:textId="77777777" w:rsidR="0017176D" w:rsidRPr="000D3B6B" w:rsidRDefault="0017176D" w:rsidP="00950225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cyan"/>
                <w:shd w:val="clear" w:color="auto" w:fill="FFFFFF"/>
                <w:lang w:val="nl-BE"/>
              </w:rPr>
              <w:t>FAM</w:t>
            </w:r>
          </w:p>
          <w:p w14:paraId="3844A0DD" w14:textId="77777777" w:rsidR="0017176D" w:rsidRPr="000D3B6B" w:rsidRDefault="0017176D" w:rsidP="00950225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yellow"/>
                <w:shd w:val="clear" w:color="auto" w:fill="FFFFFF"/>
                <w:lang w:val="nl-BE"/>
              </w:rPr>
              <w:t>SOC</w:t>
            </w:r>
          </w:p>
        </w:tc>
      </w:tr>
      <w:tr w:rsidR="0017176D" w:rsidRPr="00C27FC5" w14:paraId="00C06CDB" w14:textId="77777777" w:rsidTr="009512C2">
        <w:trPr>
          <w:trHeight w:val="1260"/>
        </w:trPr>
        <w:tc>
          <w:tcPr>
            <w:tcW w:w="2537" w:type="dxa"/>
          </w:tcPr>
          <w:p w14:paraId="02CA9581" w14:textId="77777777" w:rsidR="0017176D" w:rsidRPr="009512C2" w:rsidRDefault="0017176D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>Nexus Antwerpen (voorheen CBR)</w:t>
            </w:r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 xml:space="preserve"> Venusstraat, 23</w:t>
            </w:r>
          </w:p>
          <w:p w14:paraId="30D61F3A" w14:textId="77777777" w:rsidR="0017176D" w:rsidRPr="009512C2" w:rsidRDefault="0017176D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2000 Antwerpen</w:t>
            </w:r>
          </w:p>
          <w:p w14:paraId="2178B1BE" w14:textId="77777777" w:rsidR="0017176D" w:rsidRPr="009512C2" w:rsidRDefault="0017176D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  <w:p w14:paraId="787EA442" w14:textId="489B7D82" w:rsidR="0017176D" w:rsidRDefault="00FC1652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hyperlink r:id="rId12" w:history="1">
              <w:r w:rsidRPr="008672C1">
                <w:rPr>
                  <w:rStyle w:val="Hyperlink"/>
                  <w:rFonts w:ascii="Garamond" w:hAnsi="Garamond" w:cstheme="minorHAnsi"/>
                  <w:sz w:val="16"/>
                  <w:szCs w:val="16"/>
                  <w:lang w:val="nl-BE"/>
                </w:rPr>
                <w:t>https://www.uantwerpen.be/nl/centra/nexus/</w:t>
              </w:r>
            </w:hyperlink>
          </w:p>
          <w:p w14:paraId="2E477CF3" w14:textId="0CA030D9" w:rsidR="00FC1652" w:rsidRPr="009512C2" w:rsidRDefault="00FC1652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</w:tc>
        <w:tc>
          <w:tcPr>
            <w:tcW w:w="1588" w:type="dxa"/>
          </w:tcPr>
          <w:p w14:paraId="07912F3A" w14:textId="77777777" w:rsidR="0017176D" w:rsidRPr="000D3B6B" w:rsidRDefault="0017176D" w:rsidP="0017176D">
            <w:pPr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  <w:t xml:space="preserve">Gemeenschappelijke kern </w:t>
            </w:r>
            <w:r w:rsidRPr="000D3B6B"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  <w:t>✓</w:t>
            </w:r>
          </w:p>
          <w:p w14:paraId="67CD7958" w14:textId="77777777" w:rsidR="0017176D" w:rsidRPr="000D3B6B" w:rsidRDefault="0017176D" w:rsidP="0017176D">
            <w:pPr>
              <w:rPr>
                <w:rFonts w:ascii="Garamond" w:hAnsi="Garamond" w:cstheme="minorHAnsi"/>
                <w:sz w:val="14"/>
                <w:szCs w:val="14"/>
                <w:lang w:val="nl-BE"/>
              </w:rPr>
            </w:pPr>
          </w:p>
          <w:p w14:paraId="50B5046D" w14:textId="77777777" w:rsidR="0017176D" w:rsidRPr="000D3B6B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  <w:t>Specialisaties :</w:t>
            </w:r>
          </w:p>
          <w:p w14:paraId="4B77B32C" w14:textId="77777777" w:rsidR="0017176D" w:rsidRPr="000D3B6B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>
              <w:rPr>
                <w:rFonts w:ascii="Garamond" w:hAnsi="Garamond" w:cs="Segoe UI Symbol"/>
                <w:sz w:val="14"/>
                <w:szCs w:val="14"/>
                <w:highlight w:val="green"/>
                <w:shd w:val="clear" w:color="auto" w:fill="FFFFFF"/>
                <w:lang w:val="nl-BE"/>
              </w:rPr>
              <w:t>B&amp;H</w:t>
            </w:r>
          </w:p>
          <w:p w14:paraId="4A217633" w14:textId="77777777" w:rsidR="0017176D" w:rsidRPr="000D3B6B" w:rsidRDefault="0017176D" w:rsidP="0017176D">
            <w:pPr>
              <w:rPr>
                <w:rFonts w:ascii="Garamond" w:hAnsi="Garamond" w:cstheme="minorHAnsi"/>
                <w:sz w:val="14"/>
                <w:szCs w:val="14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cyan"/>
                <w:shd w:val="clear" w:color="auto" w:fill="FFFFFF"/>
                <w:lang w:val="nl-BE"/>
              </w:rPr>
              <w:t>FAM</w:t>
            </w:r>
          </w:p>
        </w:tc>
      </w:tr>
    </w:tbl>
    <w:tbl>
      <w:tblPr>
        <w:tblStyle w:val="TableGrid"/>
        <w:tblpPr w:leftFromText="141" w:rightFromText="141" w:vertAnchor="page" w:horzAnchor="page" w:tblpX="5941" w:tblpY="1441"/>
        <w:tblW w:w="4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588"/>
      </w:tblGrid>
      <w:tr w:rsidR="0017176D" w:rsidRPr="002C1555" w14:paraId="2026ABA8" w14:textId="77777777" w:rsidTr="009512C2">
        <w:trPr>
          <w:trHeight w:val="1260"/>
        </w:trPr>
        <w:tc>
          <w:tcPr>
            <w:tcW w:w="2537" w:type="dxa"/>
          </w:tcPr>
          <w:p w14:paraId="711CB75E" w14:textId="77777777" w:rsidR="0017176D" w:rsidRPr="00790DF9" w:rsidRDefault="0017176D" w:rsidP="0017176D">
            <w:pPr>
              <w:rPr>
                <w:rFonts w:ascii="Garamond" w:hAnsi="Garamond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Garamond" w:hAnsi="Garamond" w:cstheme="minorHAnsi"/>
                <w:b/>
                <w:sz w:val="16"/>
                <w:szCs w:val="16"/>
                <w:lang w:val="en-US"/>
              </w:rPr>
              <w:t>New Deal Academy (</w:t>
            </w:r>
            <w:proofErr w:type="spellStart"/>
            <w:r w:rsidRPr="00D07B33">
              <w:rPr>
                <w:rFonts w:ascii="Garamond" w:hAnsi="Garamond" w:cstheme="minorHAnsi"/>
                <w:b/>
                <w:sz w:val="16"/>
                <w:szCs w:val="16"/>
                <w:lang w:val="en-US"/>
              </w:rPr>
              <w:t>voorheen</w:t>
            </w:r>
            <w:proofErr w:type="spellEnd"/>
            <w:r w:rsidRPr="00790DF9">
              <w:rPr>
                <w:rFonts w:ascii="Garamond" w:hAnsi="Garamond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0DF9">
              <w:rPr>
                <w:rFonts w:ascii="Garamond" w:hAnsi="Garamond" w:cstheme="minorHAnsi"/>
                <w:b/>
                <w:sz w:val="16"/>
                <w:szCs w:val="16"/>
                <w:lang w:val="en-US"/>
              </w:rPr>
              <w:t>Agrementor</w:t>
            </w:r>
            <w:proofErr w:type="spellEnd"/>
            <w:r w:rsidRPr="00790DF9">
              <w:rPr>
                <w:rFonts w:ascii="Garamond" w:hAnsi="Garamond" w:cstheme="minorHAnsi"/>
                <w:b/>
                <w:sz w:val="16"/>
                <w:szCs w:val="16"/>
                <w:lang w:val="en-US"/>
              </w:rPr>
              <w:t xml:space="preserve"> Academy</w:t>
            </w:r>
            <w:r>
              <w:rPr>
                <w:rFonts w:ascii="Garamond" w:hAnsi="Garamond" w:cstheme="minorHAnsi"/>
                <w:b/>
                <w:sz w:val="16"/>
                <w:szCs w:val="16"/>
                <w:lang w:val="en-US"/>
              </w:rPr>
              <w:t>)</w:t>
            </w:r>
            <w:r w:rsidRPr="00790DF9">
              <w:rPr>
                <w:rFonts w:ascii="Garamond" w:hAnsi="Garamond" w:cstheme="minorHAnsi"/>
                <w:b/>
                <w:sz w:val="16"/>
                <w:szCs w:val="16"/>
                <w:lang w:val="en-US"/>
              </w:rPr>
              <w:t xml:space="preserve"> </w:t>
            </w:r>
          </w:p>
          <w:p w14:paraId="75B3789F" w14:textId="77777777" w:rsidR="0017176D" w:rsidRPr="00790DF9" w:rsidRDefault="0017176D" w:rsidP="0017176D">
            <w:pPr>
              <w:rPr>
                <w:rFonts w:ascii="Garamond" w:hAnsi="Garamond" w:cstheme="minorHAnsi"/>
                <w:sz w:val="16"/>
                <w:szCs w:val="16"/>
                <w:lang w:val="en-US"/>
              </w:rPr>
            </w:pPr>
            <w:r w:rsidRPr="00790DF9">
              <w:rPr>
                <w:rFonts w:ascii="Garamond" w:hAnsi="Garamond" w:cstheme="minorHAnsi"/>
                <w:sz w:val="16"/>
                <w:szCs w:val="16"/>
                <w:lang w:val="en-US"/>
              </w:rPr>
              <w:t xml:space="preserve">Winston </w:t>
            </w:r>
            <w:proofErr w:type="spellStart"/>
            <w:r w:rsidRPr="00790DF9">
              <w:rPr>
                <w:rFonts w:ascii="Garamond" w:hAnsi="Garamond" w:cstheme="minorHAnsi"/>
                <w:sz w:val="16"/>
                <w:szCs w:val="16"/>
                <w:lang w:val="en-US"/>
              </w:rPr>
              <w:t>Churchillaan</w:t>
            </w:r>
            <w:proofErr w:type="spellEnd"/>
            <w:r w:rsidRPr="00790DF9">
              <w:rPr>
                <w:rFonts w:ascii="Garamond" w:hAnsi="Garamond" w:cstheme="minorHAnsi"/>
                <w:sz w:val="16"/>
                <w:szCs w:val="16"/>
                <w:lang w:val="en-US"/>
              </w:rPr>
              <w:t xml:space="preserve"> 51</w:t>
            </w:r>
          </w:p>
          <w:p w14:paraId="012771AA" w14:textId="61484200" w:rsidR="0017176D" w:rsidRDefault="0017176D" w:rsidP="0017176D">
            <w:pPr>
              <w:rPr>
                <w:rFonts w:ascii="Garamond" w:hAnsi="Garamond" w:cstheme="minorHAnsi"/>
                <w:sz w:val="16"/>
                <w:szCs w:val="16"/>
                <w:lang w:val="en-US"/>
              </w:rPr>
            </w:pPr>
            <w:r w:rsidRPr="00790DF9">
              <w:rPr>
                <w:rFonts w:ascii="Garamond" w:hAnsi="Garamond" w:cstheme="minorHAnsi"/>
                <w:sz w:val="16"/>
                <w:szCs w:val="16"/>
                <w:lang w:val="en-US"/>
              </w:rPr>
              <w:t>1180 Brussels</w:t>
            </w:r>
          </w:p>
          <w:p w14:paraId="2C18D8B6" w14:textId="77777777" w:rsidR="00C27FC5" w:rsidRPr="00790DF9" w:rsidRDefault="00C27FC5" w:rsidP="0017176D">
            <w:pPr>
              <w:rPr>
                <w:rFonts w:ascii="Garamond" w:hAnsi="Garamond" w:cstheme="minorHAnsi"/>
                <w:sz w:val="16"/>
                <w:szCs w:val="16"/>
                <w:lang w:val="en-US"/>
              </w:rPr>
            </w:pPr>
          </w:p>
          <w:p w14:paraId="61402AA6" w14:textId="15DDFBF0" w:rsidR="0017176D" w:rsidRDefault="00FC1652" w:rsidP="0017176D">
            <w:pPr>
              <w:rPr>
                <w:rFonts w:ascii="Garamond" w:hAnsi="Garamond" w:cstheme="minorHAnsi"/>
                <w:sz w:val="16"/>
                <w:szCs w:val="16"/>
                <w:lang w:val="nl-NL"/>
              </w:rPr>
            </w:pPr>
            <w:hyperlink r:id="rId13" w:history="1">
              <w:r w:rsidRPr="008672C1">
                <w:rPr>
                  <w:rStyle w:val="Hyperlink"/>
                  <w:rFonts w:ascii="Garamond" w:hAnsi="Garamond" w:cstheme="minorHAnsi"/>
                  <w:sz w:val="16"/>
                  <w:szCs w:val="16"/>
                  <w:lang w:val="nl-NL"/>
                </w:rPr>
                <w:t>http://www.newdeal.academy</w:t>
              </w:r>
            </w:hyperlink>
          </w:p>
          <w:p w14:paraId="2A3E0E72" w14:textId="77777777" w:rsidR="00FC1652" w:rsidRPr="00C27FC5" w:rsidRDefault="00FC1652" w:rsidP="0017176D">
            <w:pPr>
              <w:rPr>
                <w:rFonts w:ascii="Garamond" w:hAnsi="Garamond" w:cstheme="minorHAnsi"/>
                <w:sz w:val="16"/>
                <w:szCs w:val="16"/>
                <w:lang w:val="nl-NL"/>
              </w:rPr>
            </w:pPr>
          </w:p>
          <w:p w14:paraId="75B0FC5E" w14:textId="4A5C8CA8" w:rsidR="0017176D" w:rsidRPr="00C27FC5" w:rsidRDefault="0017176D" w:rsidP="0017176D">
            <w:pPr>
              <w:rPr>
                <w:rFonts w:ascii="Garamond" w:hAnsi="Garamond" w:cstheme="minorHAnsi"/>
                <w:sz w:val="16"/>
                <w:szCs w:val="16"/>
                <w:lang w:val="nl-NL"/>
              </w:rPr>
            </w:pPr>
          </w:p>
        </w:tc>
        <w:tc>
          <w:tcPr>
            <w:tcW w:w="1588" w:type="dxa"/>
          </w:tcPr>
          <w:p w14:paraId="21CE9431" w14:textId="77777777" w:rsidR="0017176D" w:rsidRPr="000D3B6B" w:rsidRDefault="0017176D" w:rsidP="0017176D">
            <w:pPr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  <w:t xml:space="preserve">Gemeenschappelijke kern </w:t>
            </w:r>
            <w:r w:rsidRPr="000D3B6B"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  <w:t>✓</w:t>
            </w:r>
          </w:p>
          <w:p w14:paraId="0D17E0F7" w14:textId="77777777" w:rsidR="0017176D" w:rsidRPr="000D3B6B" w:rsidRDefault="0017176D" w:rsidP="0017176D">
            <w:pPr>
              <w:rPr>
                <w:rFonts w:ascii="Segoe UI Symbol" w:hAnsi="Segoe UI Symbol" w:cs="Segoe UI Symbol"/>
                <w:sz w:val="14"/>
                <w:szCs w:val="14"/>
                <w:shd w:val="clear" w:color="auto" w:fill="FFFFFF"/>
                <w:lang w:val="nl-BE"/>
              </w:rPr>
            </w:pPr>
          </w:p>
          <w:p w14:paraId="681E09F1" w14:textId="77777777" w:rsidR="0017176D" w:rsidRPr="000D3B6B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  <w:t>Specialisaties :</w:t>
            </w:r>
          </w:p>
          <w:p w14:paraId="637054D1" w14:textId="77777777" w:rsidR="0017176D" w:rsidRPr="000D3B6B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green"/>
                <w:shd w:val="clear" w:color="auto" w:fill="FFFFFF"/>
                <w:lang w:val="nl-BE"/>
              </w:rPr>
              <w:t>B&amp;H</w:t>
            </w:r>
          </w:p>
          <w:p w14:paraId="6772AFD6" w14:textId="77777777" w:rsidR="0017176D" w:rsidRPr="000D3B6B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yellow"/>
                <w:shd w:val="clear" w:color="auto" w:fill="FFFFFF"/>
                <w:lang w:val="nl-BE"/>
              </w:rPr>
              <w:t>SOC</w:t>
            </w:r>
          </w:p>
          <w:p w14:paraId="35D0A3BF" w14:textId="77777777" w:rsidR="0017176D" w:rsidRPr="000D3B6B" w:rsidRDefault="0017176D" w:rsidP="0017176D">
            <w:pPr>
              <w:rPr>
                <w:rFonts w:ascii="Garamond" w:hAnsi="Garamond" w:cstheme="minorHAnsi"/>
                <w:sz w:val="14"/>
                <w:szCs w:val="14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cyan"/>
                <w:shd w:val="clear" w:color="auto" w:fill="FFFFFF"/>
                <w:lang w:val="nl-BE"/>
              </w:rPr>
              <w:t>FAM</w:t>
            </w:r>
          </w:p>
        </w:tc>
      </w:tr>
      <w:tr w:rsidR="0017176D" w:rsidRPr="0017176D" w14:paraId="06637A4E" w14:textId="77777777" w:rsidTr="009512C2">
        <w:trPr>
          <w:trHeight w:val="1260"/>
        </w:trPr>
        <w:tc>
          <w:tcPr>
            <w:tcW w:w="2537" w:type="dxa"/>
          </w:tcPr>
          <w:p w14:paraId="06941AA3" w14:textId="77777777" w:rsidR="0017176D" w:rsidRPr="009512C2" w:rsidRDefault="0017176D" w:rsidP="0017176D">
            <w:pPr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 xml:space="preserve">People </w:t>
            </w:r>
            <w:proofErr w:type="spellStart"/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>Interaction</w:t>
            </w:r>
            <w:proofErr w:type="spellEnd"/>
          </w:p>
          <w:p w14:paraId="7ACE8114" w14:textId="77777777" w:rsidR="0017176D" w:rsidRPr="009512C2" w:rsidRDefault="0017176D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Molenstraat 280</w:t>
            </w:r>
          </w:p>
          <w:p w14:paraId="5F3AE05D" w14:textId="77777777" w:rsidR="0017176D" w:rsidRPr="009512C2" w:rsidRDefault="0017176D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2490 Balen</w:t>
            </w:r>
          </w:p>
          <w:p w14:paraId="70BE329D" w14:textId="77777777" w:rsidR="0017176D" w:rsidRPr="009512C2" w:rsidRDefault="0017176D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  <w:p w14:paraId="2B532597" w14:textId="3FC27A15" w:rsidR="0017176D" w:rsidRDefault="00FC1652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hyperlink r:id="rId14" w:history="1">
              <w:r w:rsidRPr="008672C1">
                <w:rPr>
                  <w:rStyle w:val="Hyperlink"/>
                  <w:rFonts w:ascii="Garamond" w:hAnsi="Garamond" w:cstheme="minorHAnsi"/>
                  <w:sz w:val="16"/>
                  <w:szCs w:val="16"/>
                  <w:lang w:val="nl-BE"/>
                </w:rPr>
                <w:t>http://www.peopleinteraction.be/</w:t>
              </w:r>
            </w:hyperlink>
          </w:p>
          <w:p w14:paraId="4BA8A147" w14:textId="02E521ED" w:rsidR="00FC1652" w:rsidRPr="009512C2" w:rsidRDefault="00FC1652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</w:tc>
        <w:tc>
          <w:tcPr>
            <w:tcW w:w="1588" w:type="dxa"/>
          </w:tcPr>
          <w:p w14:paraId="1F3FFE88" w14:textId="77777777" w:rsidR="0017176D" w:rsidRPr="00511F13" w:rsidRDefault="0017176D" w:rsidP="0017176D">
            <w:pPr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  <w:t xml:space="preserve">Gemeenschappelijke kern </w:t>
            </w:r>
            <w:r w:rsidRPr="00511F13"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  <w:t>✓</w:t>
            </w:r>
          </w:p>
          <w:p w14:paraId="751463CC" w14:textId="77777777" w:rsidR="0017176D" w:rsidRPr="00511F13" w:rsidRDefault="0017176D" w:rsidP="0017176D">
            <w:pPr>
              <w:rPr>
                <w:rFonts w:ascii="Segoe UI Symbol" w:hAnsi="Segoe UI Symbol" w:cs="Segoe UI Symbol"/>
                <w:sz w:val="14"/>
                <w:szCs w:val="14"/>
                <w:shd w:val="clear" w:color="auto" w:fill="FFFFFF"/>
                <w:lang w:val="nl-BE"/>
              </w:rPr>
            </w:pPr>
          </w:p>
          <w:p w14:paraId="2A457263" w14:textId="77777777" w:rsidR="0017176D" w:rsidRPr="00511F13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  <w:t>Specialisaties :</w:t>
            </w:r>
          </w:p>
          <w:p w14:paraId="4541FB62" w14:textId="77777777" w:rsidR="0017176D" w:rsidRPr="00511F13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highlight w:val="green"/>
                <w:shd w:val="clear" w:color="auto" w:fill="FFFFFF"/>
                <w:lang w:val="nl-BE"/>
              </w:rPr>
              <w:t>B&amp;H</w:t>
            </w:r>
          </w:p>
          <w:p w14:paraId="0F55BA04" w14:textId="77777777" w:rsidR="0017176D" w:rsidRPr="00511F13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highlight w:val="cyan"/>
                <w:shd w:val="clear" w:color="auto" w:fill="FFFFFF"/>
                <w:lang w:val="nl-BE"/>
              </w:rPr>
              <w:t>FAM</w:t>
            </w:r>
          </w:p>
          <w:p w14:paraId="66CDF601" w14:textId="77777777" w:rsidR="0017176D" w:rsidRPr="00511F13" w:rsidRDefault="0017176D" w:rsidP="0017176D">
            <w:pPr>
              <w:rPr>
                <w:rFonts w:ascii="Garamond" w:hAnsi="Garamond" w:cstheme="minorHAnsi"/>
                <w:sz w:val="14"/>
                <w:szCs w:val="14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highlight w:val="yellow"/>
                <w:shd w:val="clear" w:color="auto" w:fill="FFFFFF"/>
                <w:lang w:val="nl-BE"/>
              </w:rPr>
              <w:t>SOC</w:t>
            </w:r>
          </w:p>
        </w:tc>
      </w:tr>
      <w:tr w:rsidR="0017176D" w:rsidRPr="009512C2" w14:paraId="509CBA46" w14:textId="77777777" w:rsidTr="009512C2">
        <w:trPr>
          <w:trHeight w:val="1260"/>
        </w:trPr>
        <w:tc>
          <w:tcPr>
            <w:tcW w:w="2537" w:type="dxa"/>
          </w:tcPr>
          <w:p w14:paraId="3157B211" w14:textId="77777777" w:rsidR="0017176D" w:rsidRPr="00790DF9" w:rsidRDefault="0017176D" w:rsidP="0017176D">
            <w:pPr>
              <w:rPr>
                <w:rFonts w:ascii="Garamond" w:hAnsi="Garamond" w:cstheme="minorHAnsi"/>
                <w:b/>
                <w:sz w:val="16"/>
                <w:szCs w:val="16"/>
              </w:rPr>
            </w:pPr>
            <w:r w:rsidRPr="00790DF9">
              <w:rPr>
                <w:rFonts w:ascii="Garamond" w:hAnsi="Garamond" w:cstheme="minorHAnsi"/>
                <w:b/>
                <w:sz w:val="16"/>
                <w:szCs w:val="16"/>
              </w:rPr>
              <w:t>PMR Europe</w:t>
            </w:r>
          </w:p>
          <w:p w14:paraId="0C5704B4" w14:textId="77777777" w:rsidR="0017176D" w:rsidRPr="00790DF9" w:rsidRDefault="0017176D" w:rsidP="0017176D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790DF9">
              <w:rPr>
                <w:rFonts w:ascii="Garamond" w:hAnsi="Garamond" w:cstheme="minorHAnsi"/>
                <w:sz w:val="16"/>
                <w:szCs w:val="16"/>
              </w:rPr>
              <w:t>Rue Dodonée, 113</w:t>
            </w:r>
          </w:p>
          <w:p w14:paraId="015C2EA8" w14:textId="77777777" w:rsidR="0017176D" w:rsidRPr="00790DF9" w:rsidRDefault="0017176D" w:rsidP="0017176D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790DF9">
              <w:rPr>
                <w:rFonts w:ascii="Garamond" w:hAnsi="Garamond" w:cstheme="minorHAnsi"/>
                <w:sz w:val="16"/>
                <w:szCs w:val="16"/>
              </w:rPr>
              <w:t>1180 Bruxelles</w:t>
            </w:r>
          </w:p>
          <w:p w14:paraId="48769E86" w14:textId="77777777" w:rsidR="0017176D" w:rsidRPr="00790DF9" w:rsidRDefault="0017176D" w:rsidP="0017176D">
            <w:pPr>
              <w:rPr>
                <w:rFonts w:ascii="Garamond" w:hAnsi="Garamond" w:cstheme="minorHAnsi"/>
                <w:sz w:val="16"/>
                <w:szCs w:val="16"/>
              </w:rPr>
            </w:pPr>
          </w:p>
          <w:p w14:paraId="30B40B18" w14:textId="7DE2FD35" w:rsidR="0017176D" w:rsidRDefault="00FC1652" w:rsidP="0017176D">
            <w:pPr>
              <w:rPr>
                <w:rFonts w:ascii="Garamond" w:hAnsi="Garamond" w:cstheme="minorHAnsi"/>
                <w:sz w:val="16"/>
                <w:szCs w:val="16"/>
              </w:rPr>
            </w:pPr>
            <w:hyperlink r:id="rId15" w:history="1">
              <w:r w:rsidRPr="008672C1">
                <w:rPr>
                  <w:rStyle w:val="Hyperlink"/>
                  <w:rFonts w:ascii="Garamond" w:hAnsi="Garamond" w:cstheme="minorHAnsi"/>
                  <w:sz w:val="16"/>
                  <w:szCs w:val="16"/>
                </w:rPr>
                <w:t>http://www.pmr-europe.com/</w:t>
              </w:r>
            </w:hyperlink>
          </w:p>
          <w:p w14:paraId="09AC5D11" w14:textId="0BD620C6" w:rsidR="00FC1652" w:rsidRPr="00790DF9" w:rsidRDefault="00FC1652" w:rsidP="0017176D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347B00B6" w14:textId="77777777" w:rsidR="0017176D" w:rsidRPr="000D3B6B" w:rsidRDefault="0017176D" w:rsidP="0017176D">
            <w:pPr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  <w:t xml:space="preserve">Gemeenschappelijke kern </w:t>
            </w:r>
            <w:r w:rsidRPr="000D3B6B"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  <w:t>✓</w:t>
            </w:r>
          </w:p>
          <w:p w14:paraId="6DD70E0C" w14:textId="77777777" w:rsidR="0017176D" w:rsidRPr="000D3B6B" w:rsidRDefault="0017176D" w:rsidP="0017176D">
            <w:pPr>
              <w:rPr>
                <w:rFonts w:ascii="Segoe UI Symbol" w:hAnsi="Segoe UI Symbol" w:cs="Segoe UI Symbol"/>
                <w:sz w:val="14"/>
                <w:szCs w:val="14"/>
                <w:shd w:val="clear" w:color="auto" w:fill="FFFFFF"/>
                <w:lang w:val="nl-BE"/>
              </w:rPr>
            </w:pPr>
          </w:p>
          <w:p w14:paraId="6E42CA95" w14:textId="77777777" w:rsidR="0017176D" w:rsidRPr="000D3B6B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  <w:t>Specialisaties :</w:t>
            </w:r>
          </w:p>
          <w:p w14:paraId="1362A972" w14:textId="77777777" w:rsidR="0017176D" w:rsidRPr="000D3B6B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green"/>
                <w:shd w:val="clear" w:color="auto" w:fill="FFFFFF"/>
                <w:lang w:val="nl-BE"/>
              </w:rPr>
              <w:t>B&amp;H</w:t>
            </w:r>
          </w:p>
          <w:p w14:paraId="4B0B42DF" w14:textId="77777777" w:rsidR="0017176D" w:rsidRPr="000D3B6B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cyan"/>
                <w:shd w:val="clear" w:color="auto" w:fill="FFFFFF"/>
                <w:lang w:val="nl-BE"/>
              </w:rPr>
              <w:t>FAM</w:t>
            </w:r>
          </w:p>
          <w:p w14:paraId="0A11314B" w14:textId="77777777" w:rsidR="0017176D" w:rsidRPr="000D3B6B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yellow"/>
                <w:shd w:val="clear" w:color="auto" w:fill="FFFFFF"/>
                <w:lang w:val="nl-BE"/>
              </w:rPr>
              <w:t>SOC</w:t>
            </w:r>
          </w:p>
        </w:tc>
      </w:tr>
      <w:tr w:rsidR="0017176D" w:rsidRPr="00950225" w14:paraId="7E02CC70" w14:textId="77777777" w:rsidTr="009512C2">
        <w:trPr>
          <w:trHeight w:val="1260"/>
        </w:trPr>
        <w:tc>
          <w:tcPr>
            <w:tcW w:w="2537" w:type="dxa"/>
          </w:tcPr>
          <w:p w14:paraId="27A2F9D4" w14:textId="77777777" w:rsidR="0017176D" w:rsidRPr="009512C2" w:rsidRDefault="0017176D" w:rsidP="0017176D">
            <w:pPr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>Pro Mediation</w:t>
            </w:r>
          </w:p>
          <w:p w14:paraId="32571129" w14:textId="77777777" w:rsidR="0017176D" w:rsidRPr="00D07B33" w:rsidRDefault="0017176D" w:rsidP="0017176D">
            <w:pPr>
              <w:rPr>
                <w:rFonts w:ascii="Garamond" w:hAnsi="Garamond"/>
                <w:color w:val="000000"/>
                <w:sz w:val="20"/>
                <w:lang w:val="en-US"/>
              </w:rPr>
            </w:pPr>
            <w:proofErr w:type="spellStart"/>
            <w:r w:rsidRPr="00D07B33">
              <w:rPr>
                <w:rFonts w:ascii="Garamond" w:hAnsi="Garamond"/>
                <w:color w:val="000000"/>
                <w:sz w:val="16"/>
                <w:szCs w:val="18"/>
                <w:lang w:val="en-US"/>
              </w:rPr>
              <w:t>Azalealaan</w:t>
            </w:r>
            <w:proofErr w:type="spellEnd"/>
            <w:r w:rsidRPr="00D07B33">
              <w:rPr>
                <w:rFonts w:ascii="Garamond" w:hAnsi="Garamond"/>
                <w:color w:val="000000"/>
                <w:sz w:val="16"/>
                <w:szCs w:val="18"/>
                <w:lang w:val="en-US"/>
              </w:rPr>
              <w:t xml:space="preserve"> 6</w:t>
            </w:r>
          </w:p>
          <w:p w14:paraId="513A0EE3" w14:textId="77777777" w:rsidR="0017176D" w:rsidRPr="00D07B33" w:rsidRDefault="0017176D" w:rsidP="0017176D">
            <w:pPr>
              <w:rPr>
                <w:rFonts w:ascii="Garamond" w:hAnsi="Garamond"/>
                <w:color w:val="000000"/>
                <w:sz w:val="16"/>
                <w:szCs w:val="18"/>
                <w:lang w:val="nl-BE"/>
              </w:rPr>
            </w:pPr>
            <w:r w:rsidRPr="00D07B33">
              <w:rPr>
                <w:rFonts w:ascii="Garamond" w:hAnsi="Garamond"/>
                <w:color w:val="000000"/>
                <w:sz w:val="16"/>
                <w:szCs w:val="18"/>
                <w:lang w:val="nl-BE"/>
              </w:rPr>
              <w:t xml:space="preserve">2630 Aartselaar </w:t>
            </w:r>
          </w:p>
          <w:p w14:paraId="3B59EEC3" w14:textId="77777777" w:rsidR="0017176D" w:rsidRPr="009512C2" w:rsidRDefault="0017176D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  <w:p w14:paraId="56F53B32" w14:textId="21288477" w:rsidR="0017176D" w:rsidRDefault="00FC1652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hyperlink r:id="rId16" w:history="1">
              <w:r w:rsidRPr="008672C1">
                <w:rPr>
                  <w:rStyle w:val="Hyperlink"/>
                  <w:rFonts w:ascii="Garamond" w:hAnsi="Garamond" w:cstheme="minorHAnsi"/>
                  <w:sz w:val="16"/>
                  <w:szCs w:val="16"/>
                  <w:lang w:val="nl-BE"/>
                </w:rPr>
                <w:t>http://www.promediation.eu/</w:t>
              </w:r>
            </w:hyperlink>
          </w:p>
          <w:p w14:paraId="04296F95" w14:textId="04C6BAB4" w:rsidR="00FC1652" w:rsidRPr="009512C2" w:rsidRDefault="00FC1652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</w:tc>
        <w:tc>
          <w:tcPr>
            <w:tcW w:w="1588" w:type="dxa"/>
          </w:tcPr>
          <w:p w14:paraId="44AA5835" w14:textId="77777777" w:rsidR="0017176D" w:rsidRPr="00511F13" w:rsidRDefault="0017176D" w:rsidP="0017176D">
            <w:pPr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  <w:t xml:space="preserve">Gemeenschappelijke kern </w:t>
            </w:r>
            <w:r w:rsidRPr="00511F13"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  <w:t>✓</w:t>
            </w:r>
          </w:p>
          <w:p w14:paraId="5606C21E" w14:textId="77777777" w:rsidR="0017176D" w:rsidRPr="00511F13" w:rsidRDefault="0017176D" w:rsidP="0017176D">
            <w:pPr>
              <w:rPr>
                <w:rFonts w:ascii="Segoe UI Symbol" w:hAnsi="Segoe UI Symbol" w:cs="Segoe UI Symbol"/>
                <w:sz w:val="14"/>
                <w:szCs w:val="14"/>
                <w:shd w:val="clear" w:color="auto" w:fill="FFFFFF"/>
                <w:lang w:val="nl-BE"/>
              </w:rPr>
            </w:pPr>
          </w:p>
          <w:p w14:paraId="5C51E312" w14:textId="77777777" w:rsidR="0017176D" w:rsidRPr="00511F13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  <w:t>Specialisaties :</w:t>
            </w:r>
          </w:p>
          <w:p w14:paraId="4C811223" w14:textId="77777777" w:rsidR="0017176D" w:rsidRPr="00D07B33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green"/>
                <w:shd w:val="clear" w:color="auto" w:fill="FFFFFF"/>
                <w:lang w:val="nl-BE"/>
              </w:rPr>
              <w:t>B&amp;H</w:t>
            </w:r>
          </w:p>
          <w:p w14:paraId="0EA1B870" w14:textId="77777777" w:rsidR="0017176D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highlight w:val="cyan"/>
                <w:shd w:val="clear" w:color="auto" w:fill="FFFFFF"/>
                <w:lang w:val="nl-BE"/>
              </w:rPr>
              <w:t>FAM</w:t>
            </w:r>
          </w:p>
          <w:p w14:paraId="6D2D4D7E" w14:textId="77777777" w:rsidR="0017176D" w:rsidRPr="00511F13" w:rsidRDefault="0017176D" w:rsidP="0017176D">
            <w:pPr>
              <w:rPr>
                <w:rFonts w:ascii="Garamond" w:hAnsi="Garamond" w:cstheme="minorHAnsi"/>
                <w:sz w:val="14"/>
                <w:szCs w:val="14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highlight w:val="yellow"/>
                <w:shd w:val="clear" w:color="auto" w:fill="FFFFFF"/>
                <w:lang w:val="nl-BE"/>
              </w:rPr>
              <w:t>SOC</w:t>
            </w:r>
          </w:p>
        </w:tc>
      </w:tr>
      <w:tr w:rsidR="0017176D" w:rsidRPr="00C27FC5" w14:paraId="6CA14F4F" w14:textId="77777777" w:rsidTr="009512C2">
        <w:trPr>
          <w:trHeight w:val="1260"/>
        </w:trPr>
        <w:tc>
          <w:tcPr>
            <w:tcW w:w="2537" w:type="dxa"/>
          </w:tcPr>
          <w:p w14:paraId="4C69D3A8" w14:textId="77777777" w:rsidR="0017176D" w:rsidRPr="009512C2" w:rsidRDefault="0017176D" w:rsidP="0017176D">
            <w:pPr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 xml:space="preserve">The Association </w:t>
            </w:r>
            <w:proofErr w:type="spellStart"/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>for</w:t>
            </w:r>
            <w:proofErr w:type="spellEnd"/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 xml:space="preserve"> International </w:t>
            </w:r>
            <w:proofErr w:type="spellStart"/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>Arbitration</w:t>
            </w:r>
            <w:proofErr w:type="spellEnd"/>
          </w:p>
          <w:p w14:paraId="12E9AE53" w14:textId="77777777" w:rsidR="0017176D" w:rsidRPr="009512C2" w:rsidRDefault="0017176D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proofErr w:type="spellStart"/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Louizalaan</w:t>
            </w:r>
            <w:proofErr w:type="spellEnd"/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, 146 1050 Brussel</w:t>
            </w:r>
          </w:p>
          <w:p w14:paraId="29D154E9" w14:textId="77777777" w:rsidR="0017176D" w:rsidRPr="009512C2" w:rsidRDefault="0017176D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  <w:p w14:paraId="53FC5F8A" w14:textId="2C3B75F0" w:rsidR="0017176D" w:rsidRDefault="00FC1652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hyperlink r:id="rId17" w:history="1">
              <w:r w:rsidRPr="008672C1">
                <w:rPr>
                  <w:rStyle w:val="Hyperlink"/>
                  <w:rFonts w:ascii="Garamond" w:hAnsi="Garamond" w:cstheme="minorHAnsi"/>
                  <w:sz w:val="16"/>
                  <w:szCs w:val="16"/>
                  <w:lang w:val="nl-BE"/>
                </w:rPr>
                <w:t>http://www.arbitration-adr.org/</w:t>
              </w:r>
            </w:hyperlink>
          </w:p>
          <w:p w14:paraId="5EB32F4E" w14:textId="0E57A908" w:rsidR="00FC1652" w:rsidRPr="009512C2" w:rsidRDefault="00FC1652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</w:tc>
        <w:tc>
          <w:tcPr>
            <w:tcW w:w="1588" w:type="dxa"/>
          </w:tcPr>
          <w:p w14:paraId="1B2ABA2D" w14:textId="77777777" w:rsidR="0017176D" w:rsidRPr="00511F13" w:rsidRDefault="0017176D" w:rsidP="0017176D">
            <w:pPr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  <w:t xml:space="preserve">Gemeenschappelijke kern </w:t>
            </w:r>
            <w:r w:rsidRPr="00511F13"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  <w:t>✓</w:t>
            </w:r>
          </w:p>
          <w:p w14:paraId="513506F8" w14:textId="77777777" w:rsidR="0017176D" w:rsidRPr="00511F13" w:rsidRDefault="0017176D" w:rsidP="0017176D">
            <w:pPr>
              <w:rPr>
                <w:rFonts w:ascii="Segoe UI Symbol" w:hAnsi="Segoe UI Symbol" w:cs="Segoe UI Symbol"/>
                <w:sz w:val="14"/>
                <w:szCs w:val="14"/>
                <w:shd w:val="clear" w:color="auto" w:fill="FFFFFF"/>
                <w:lang w:val="nl-BE"/>
              </w:rPr>
            </w:pPr>
          </w:p>
          <w:p w14:paraId="7A5941E4" w14:textId="77777777" w:rsidR="0017176D" w:rsidRPr="00511F13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  <w:t>Specialisaties :</w:t>
            </w:r>
          </w:p>
          <w:p w14:paraId="4D41B3F3" w14:textId="77777777" w:rsidR="0017176D" w:rsidRPr="00511F13" w:rsidRDefault="0017176D" w:rsidP="0017176D">
            <w:pPr>
              <w:rPr>
                <w:rFonts w:ascii="Garamond" w:hAnsi="Garamond" w:cstheme="minorHAnsi"/>
                <w:sz w:val="14"/>
                <w:szCs w:val="14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highlight w:val="green"/>
                <w:shd w:val="clear" w:color="auto" w:fill="FFFFFF"/>
                <w:lang w:val="nl-BE"/>
              </w:rPr>
              <w:t>B&amp;H</w:t>
            </w:r>
          </w:p>
        </w:tc>
      </w:tr>
      <w:tr w:rsidR="0017176D" w:rsidRPr="00C27FC5" w14:paraId="3DEF5E6A" w14:textId="77777777" w:rsidTr="009512C2">
        <w:trPr>
          <w:trHeight w:val="1260"/>
        </w:trPr>
        <w:tc>
          <w:tcPr>
            <w:tcW w:w="2537" w:type="dxa"/>
          </w:tcPr>
          <w:p w14:paraId="036C8855" w14:textId="77777777" w:rsidR="0017176D" w:rsidRPr="009512C2" w:rsidRDefault="0017176D" w:rsidP="0017176D">
            <w:pPr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>Thomas More – Mechelen Antwerpen VZW</w:t>
            </w:r>
          </w:p>
          <w:p w14:paraId="75B6D774" w14:textId="77777777" w:rsidR="0017176D" w:rsidRPr="009512C2" w:rsidRDefault="0017176D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sz w:val="16"/>
                <w:szCs w:val="16"/>
                <w:lang w:val="nl-BE"/>
              </w:rPr>
              <w:t>Zandpoortvest 60 2800 Mechelen</w:t>
            </w:r>
          </w:p>
          <w:p w14:paraId="02746E49" w14:textId="77777777" w:rsidR="0017176D" w:rsidRPr="009512C2" w:rsidRDefault="0017176D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  <w:p w14:paraId="573F4EE8" w14:textId="31A03593" w:rsidR="0017176D" w:rsidRDefault="00FC1652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hyperlink r:id="rId18" w:history="1">
              <w:r w:rsidRPr="008672C1">
                <w:rPr>
                  <w:rStyle w:val="Hyperlink"/>
                  <w:rFonts w:ascii="Garamond" w:hAnsi="Garamond" w:cstheme="minorHAnsi"/>
                  <w:sz w:val="16"/>
                  <w:szCs w:val="16"/>
                  <w:lang w:val="nl-BE"/>
                </w:rPr>
                <w:t>http://www.thomasmore.be/</w:t>
              </w:r>
            </w:hyperlink>
          </w:p>
          <w:p w14:paraId="47B7A4C9" w14:textId="5E50A7B9" w:rsidR="00FC1652" w:rsidRPr="009512C2" w:rsidRDefault="00FC1652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</w:tc>
        <w:tc>
          <w:tcPr>
            <w:tcW w:w="1588" w:type="dxa"/>
          </w:tcPr>
          <w:p w14:paraId="6B398AB0" w14:textId="77777777" w:rsidR="0017176D" w:rsidRPr="00511F13" w:rsidRDefault="0017176D" w:rsidP="0017176D">
            <w:pPr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  <w:t xml:space="preserve">Gemeenschappelijke kern </w:t>
            </w:r>
            <w:r w:rsidRPr="00511F13"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  <w:t>✓</w:t>
            </w:r>
          </w:p>
          <w:p w14:paraId="198A605A" w14:textId="77777777" w:rsidR="0017176D" w:rsidRPr="00511F13" w:rsidRDefault="0017176D" w:rsidP="0017176D">
            <w:pPr>
              <w:rPr>
                <w:rFonts w:ascii="Segoe UI Symbol" w:hAnsi="Segoe UI Symbol" w:cs="Segoe UI Symbol"/>
                <w:sz w:val="14"/>
                <w:szCs w:val="14"/>
                <w:shd w:val="clear" w:color="auto" w:fill="FFFFFF"/>
                <w:lang w:val="nl-BE"/>
              </w:rPr>
            </w:pPr>
          </w:p>
          <w:p w14:paraId="6C9F0B13" w14:textId="77777777" w:rsidR="0017176D" w:rsidRPr="00511F13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  <w:t>Specialisaties :</w:t>
            </w:r>
          </w:p>
          <w:p w14:paraId="2C78C274" w14:textId="77777777" w:rsidR="0017176D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highlight w:val="cyan"/>
                <w:shd w:val="clear" w:color="auto" w:fill="FFFFFF"/>
                <w:lang w:val="nl-BE"/>
              </w:rPr>
              <w:t>FAM</w:t>
            </w:r>
          </w:p>
          <w:p w14:paraId="2FC89B02" w14:textId="77777777" w:rsidR="0017176D" w:rsidRPr="00511F13" w:rsidRDefault="0017176D" w:rsidP="0017176D">
            <w:pPr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highlight w:val="yellow"/>
                <w:shd w:val="clear" w:color="auto" w:fill="FFFFFF"/>
                <w:lang w:val="nl-BE"/>
              </w:rPr>
              <w:t>SOC</w:t>
            </w:r>
          </w:p>
        </w:tc>
      </w:tr>
      <w:tr w:rsidR="0017176D" w:rsidRPr="0017176D" w14:paraId="488B39E6" w14:textId="77777777" w:rsidTr="00FC1652">
        <w:trPr>
          <w:trHeight w:val="2393"/>
        </w:trPr>
        <w:tc>
          <w:tcPr>
            <w:tcW w:w="2537" w:type="dxa"/>
          </w:tcPr>
          <w:p w14:paraId="24A853AD" w14:textId="77777777" w:rsidR="00FC1652" w:rsidRDefault="0017176D" w:rsidP="0017176D">
            <w:pPr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</w:pPr>
            <w:r w:rsidRPr="009512C2"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  <w:t xml:space="preserve">UC Leuven -Limburg </w:t>
            </w:r>
          </w:p>
          <w:p w14:paraId="4F065A6F" w14:textId="41C83A74" w:rsidR="00FC1652" w:rsidRDefault="00FC1652" w:rsidP="0017176D">
            <w:pPr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</w:pPr>
          </w:p>
          <w:p w14:paraId="39773DB9" w14:textId="77777777" w:rsidR="00FC1652" w:rsidRPr="009512C2" w:rsidRDefault="00FC1652" w:rsidP="0017176D">
            <w:pPr>
              <w:rPr>
                <w:rFonts w:ascii="Garamond" w:hAnsi="Garamond" w:cstheme="minorHAnsi"/>
                <w:b/>
                <w:sz w:val="16"/>
                <w:szCs w:val="16"/>
                <w:lang w:val="nl-BE"/>
              </w:rPr>
            </w:pPr>
          </w:p>
          <w:p w14:paraId="4EEFCC19" w14:textId="6846F534" w:rsidR="00FC1652" w:rsidRPr="00FC1652" w:rsidRDefault="00FC1652" w:rsidP="00FC1652">
            <w:pPr>
              <w:rPr>
                <w:rFonts w:ascii="Garamond" w:hAnsi="Garamond"/>
                <w:b/>
                <w:bCs/>
                <w:i/>
                <w:iCs/>
                <w:sz w:val="16"/>
                <w:szCs w:val="16"/>
                <w:lang w:val="fr-BE"/>
              </w:rPr>
            </w:pPr>
            <w:r w:rsidRPr="00FC1652">
              <w:rPr>
                <w:rFonts w:ascii="Garamond" w:hAnsi="Garamond"/>
                <w:i/>
                <w:iCs/>
                <w:sz w:val="16"/>
                <w:szCs w:val="16"/>
                <w:lang w:val="fr-BE"/>
              </w:rPr>
              <w:t xml:space="preserve">UC Leuven -Limburg </w:t>
            </w:r>
            <w:r w:rsidRPr="00FC1652">
              <w:rPr>
                <w:rFonts w:ascii="Garamond" w:hAnsi="Garamond"/>
                <w:i/>
                <w:iCs/>
                <w:sz w:val="16"/>
                <w:szCs w:val="16"/>
                <w:lang w:val="fr-BE"/>
              </w:rPr>
              <w:t xml:space="preserve"> </w:t>
            </w:r>
            <w:r w:rsidRPr="00FC1652">
              <w:rPr>
                <w:rFonts w:ascii="Garamond" w:hAnsi="Garamond"/>
                <w:i/>
                <w:iCs/>
                <w:sz w:val="16"/>
                <w:szCs w:val="16"/>
                <w:lang w:val="fr-BE"/>
              </w:rPr>
              <w:t>Campus Diest:</w:t>
            </w:r>
            <w:r w:rsidRPr="00FC1652">
              <w:rPr>
                <w:rFonts w:ascii="Garamond" w:hAnsi="Garamond"/>
                <w:b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</w:p>
          <w:p w14:paraId="1DD5DCFB" w14:textId="77777777" w:rsidR="00FC1652" w:rsidRDefault="00FC1652" w:rsidP="00FC1652">
            <w:pPr>
              <w:rPr>
                <w:rFonts w:ascii="Garamond" w:hAnsi="Garamond"/>
                <w:sz w:val="16"/>
                <w:szCs w:val="16"/>
                <w:lang w:val="nl-BE"/>
              </w:rPr>
            </w:pPr>
            <w:r w:rsidRPr="00FC1652">
              <w:rPr>
                <w:rFonts w:ascii="Garamond" w:hAnsi="Garamond"/>
                <w:sz w:val="16"/>
                <w:szCs w:val="16"/>
                <w:lang w:val="nl-BE"/>
              </w:rPr>
              <w:t xml:space="preserve">Weerstandsplein 2, 3290 Diest </w:t>
            </w:r>
          </w:p>
          <w:p w14:paraId="6279C71E" w14:textId="4DA8BBFB" w:rsidR="00FC1652" w:rsidRDefault="00FC1652" w:rsidP="00FC1652">
            <w:pPr>
              <w:rPr>
                <w:rFonts w:ascii="Garamond" w:hAnsi="Garamond"/>
                <w:sz w:val="16"/>
                <w:szCs w:val="16"/>
                <w:lang w:val="nl-BE"/>
              </w:rPr>
            </w:pPr>
            <w:r w:rsidRPr="00FC1652">
              <w:rPr>
                <w:rFonts w:ascii="Garamond" w:hAnsi="Garamond"/>
                <w:sz w:val="16"/>
                <w:szCs w:val="16"/>
                <w:lang w:val="nl-BE"/>
              </w:rPr>
              <w:t>(</w:t>
            </w:r>
            <w:r>
              <w:rPr>
                <w:rFonts w:ascii="Garamond" w:hAnsi="Garamond"/>
                <w:sz w:val="16"/>
                <w:szCs w:val="16"/>
                <w:lang w:val="nl-BE"/>
              </w:rPr>
              <w:t>B</w:t>
            </w:r>
            <w:r w:rsidRPr="00FC1652">
              <w:rPr>
                <w:rFonts w:ascii="Garamond" w:hAnsi="Garamond"/>
                <w:sz w:val="16"/>
                <w:szCs w:val="16"/>
                <w:lang w:val="nl-BE"/>
              </w:rPr>
              <w:t xml:space="preserve">asis, </w:t>
            </w:r>
            <w:proofErr w:type="spellStart"/>
            <w:r>
              <w:rPr>
                <w:rFonts w:ascii="Garamond" w:hAnsi="Garamond"/>
                <w:sz w:val="16"/>
                <w:szCs w:val="16"/>
                <w:lang w:val="nl-BE"/>
              </w:rPr>
              <w:t>F</w:t>
            </w:r>
            <w:r w:rsidRPr="00FC1652">
              <w:rPr>
                <w:rFonts w:ascii="Garamond" w:hAnsi="Garamond"/>
                <w:sz w:val="16"/>
                <w:szCs w:val="16"/>
                <w:lang w:val="nl-BE"/>
              </w:rPr>
              <w:t>am</w:t>
            </w:r>
            <w:proofErr w:type="spellEnd"/>
            <w:r w:rsidRPr="00FC1652">
              <w:rPr>
                <w:rFonts w:ascii="Garamond" w:hAnsi="Garamond"/>
                <w:sz w:val="16"/>
                <w:szCs w:val="16"/>
                <w:lang w:val="nl-BE"/>
              </w:rPr>
              <w:t xml:space="preserve"> en </w:t>
            </w:r>
            <w:proofErr w:type="spellStart"/>
            <w:r>
              <w:rPr>
                <w:rFonts w:ascii="Garamond" w:hAnsi="Garamond"/>
                <w:sz w:val="16"/>
                <w:szCs w:val="16"/>
                <w:lang w:val="nl-BE"/>
              </w:rPr>
              <w:t>S</w:t>
            </w:r>
            <w:r w:rsidRPr="00FC1652">
              <w:rPr>
                <w:rFonts w:ascii="Garamond" w:hAnsi="Garamond"/>
                <w:sz w:val="16"/>
                <w:szCs w:val="16"/>
                <w:lang w:val="nl-BE"/>
              </w:rPr>
              <w:t>oc</w:t>
            </w:r>
            <w:proofErr w:type="spellEnd"/>
            <w:r w:rsidRPr="00FC1652">
              <w:rPr>
                <w:rFonts w:ascii="Garamond" w:hAnsi="Garamond"/>
                <w:sz w:val="16"/>
                <w:szCs w:val="16"/>
                <w:lang w:val="nl-BE"/>
              </w:rPr>
              <w:t>)</w:t>
            </w:r>
          </w:p>
          <w:p w14:paraId="4E73305A" w14:textId="77777777" w:rsidR="00FC1652" w:rsidRPr="00FC1652" w:rsidRDefault="00FC1652" w:rsidP="00FC1652">
            <w:pPr>
              <w:rPr>
                <w:rFonts w:ascii="Garamond" w:hAnsi="Garamond"/>
                <w:sz w:val="16"/>
                <w:szCs w:val="16"/>
                <w:lang w:val="nl-BE"/>
              </w:rPr>
            </w:pPr>
          </w:p>
          <w:p w14:paraId="74D8A994" w14:textId="0D26285E" w:rsidR="00FC1652" w:rsidRPr="00FC1652" w:rsidRDefault="00FC1652" w:rsidP="00FC1652">
            <w:pPr>
              <w:rPr>
                <w:rFonts w:ascii="Garamond" w:hAnsi="Garamond"/>
                <w:sz w:val="16"/>
                <w:szCs w:val="16"/>
                <w:lang w:val="nl-BE"/>
              </w:rPr>
            </w:pPr>
            <w:r w:rsidRPr="00FC1652">
              <w:rPr>
                <w:rFonts w:ascii="Garamond" w:hAnsi="Garamond"/>
                <w:i/>
                <w:iCs/>
                <w:sz w:val="16"/>
                <w:szCs w:val="16"/>
                <w:lang w:val="nl-BE"/>
              </w:rPr>
              <w:t>Campus Diepenbeek</w:t>
            </w:r>
            <w:r w:rsidRPr="00FC1652">
              <w:rPr>
                <w:rFonts w:ascii="Garamond" w:hAnsi="Garamond"/>
                <w:sz w:val="16"/>
                <w:szCs w:val="16"/>
                <w:lang w:val="nl-BE"/>
              </w:rPr>
              <w:t>: Agoralaan 1, 3590 Diepenbeek (</w:t>
            </w:r>
            <w:r>
              <w:rPr>
                <w:rFonts w:ascii="Garamond" w:hAnsi="Garamond"/>
                <w:sz w:val="16"/>
                <w:szCs w:val="16"/>
                <w:lang w:val="nl-BE"/>
              </w:rPr>
              <w:t>B</w:t>
            </w:r>
            <w:r w:rsidRPr="00FC1652">
              <w:rPr>
                <w:rFonts w:ascii="Garamond" w:hAnsi="Garamond"/>
                <w:sz w:val="16"/>
                <w:szCs w:val="16"/>
                <w:lang w:val="nl-BE"/>
              </w:rPr>
              <w:t>asis, B en H)</w:t>
            </w:r>
          </w:p>
          <w:p w14:paraId="36EE913F" w14:textId="77777777" w:rsidR="00FC1652" w:rsidRDefault="00FC1652" w:rsidP="00FC1652">
            <w:pPr>
              <w:rPr>
                <w:lang w:val="nl-BE"/>
              </w:rPr>
            </w:pPr>
            <w:r>
              <w:rPr>
                <w:lang w:val="nl-BE"/>
              </w:rPr>
              <w:t> </w:t>
            </w:r>
          </w:p>
          <w:p w14:paraId="47C0F248" w14:textId="373C765E" w:rsidR="0017176D" w:rsidRDefault="00FC1652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  <w:hyperlink r:id="rId19" w:history="1">
              <w:r w:rsidRPr="008672C1">
                <w:rPr>
                  <w:rStyle w:val="Hyperlink"/>
                  <w:rFonts w:ascii="Garamond" w:hAnsi="Garamond" w:cstheme="minorHAnsi"/>
                  <w:sz w:val="16"/>
                  <w:szCs w:val="16"/>
                  <w:lang w:val="nl-BE"/>
                </w:rPr>
                <w:t>http://www.ucll.be/</w:t>
              </w:r>
            </w:hyperlink>
          </w:p>
          <w:p w14:paraId="64818627" w14:textId="3F3AA461" w:rsidR="00FC1652" w:rsidRPr="009512C2" w:rsidRDefault="00FC1652" w:rsidP="0017176D">
            <w:pPr>
              <w:rPr>
                <w:rFonts w:ascii="Garamond" w:hAnsi="Garamond" w:cstheme="minorHAnsi"/>
                <w:sz w:val="16"/>
                <w:szCs w:val="16"/>
                <w:lang w:val="nl-BE"/>
              </w:rPr>
            </w:pPr>
          </w:p>
        </w:tc>
        <w:tc>
          <w:tcPr>
            <w:tcW w:w="1588" w:type="dxa"/>
          </w:tcPr>
          <w:p w14:paraId="580463AD" w14:textId="77777777" w:rsidR="0017176D" w:rsidRPr="00511F13" w:rsidRDefault="0017176D" w:rsidP="0017176D">
            <w:pPr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theme="minorHAnsi"/>
                <w:b/>
                <w:sz w:val="14"/>
                <w:szCs w:val="14"/>
                <w:lang w:val="nl-BE"/>
              </w:rPr>
              <w:t xml:space="preserve">Gemeenschappelijke kern </w:t>
            </w:r>
            <w:r w:rsidRPr="00511F13">
              <w:rPr>
                <w:rFonts w:ascii="Segoe UI Symbol" w:hAnsi="Segoe UI Symbol" w:cs="Segoe UI Symbol"/>
                <w:b/>
                <w:sz w:val="14"/>
                <w:szCs w:val="14"/>
                <w:shd w:val="clear" w:color="auto" w:fill="FFFFFF"/>
                <w:lang w:val="nl-BE"/>
              </w:rPr>
              <w:t>✓</w:t>
            </w:r>
          </w:p>
          <w:p w14:paraId="3B70D810" w14:textId="77777777" w:rsidR="0017176D" w:rsidRPr="00511F13" w:rsidRDefault="0017176D" w:rsidP="0017176D">
            <w:pPr>
              <w:rPr>
                <w:rFonts w:ascii="Segoe UI Symbol" w:hAnsi="Segoe UI Symbol" w:cs="Segoe UI Symbol"/>
                <w:sz w:val="14"/>
                <w:szCs w:val="14"/>
                <w:shd w:val="clear" w:color="auto" w:fill="FFFFFF"/>
                <w:lang w:val="nl-BE"/>
              </w:rPr>
            </w:pPr>
          </w:p>
          <w:p w14:paraId="731DAD15" w14:textId="77777777" w:rsidR="0017176D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  <w:t>Specialisaties :</w:t>
            </w:r>
          </w:p>
          <w:p w14:paraId="54860593" w14:textId="77777777" w:rsidR="0017176D" w:rsidRPr="00511F13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0D3B6B">
              <w:rPr>
                <w:rFonts w:ascii="Garamond" w:hAnsi="Garamond" w:cs="Segoe UI Symbol"/>
                <w:sz w:val="14"/>
                <w:szCs w:val="14"/>
                <w:highlight w:val="green"/>
                <w:shd w:val="clear" w:color="auto" w:fill="FFFFFF"/>
                <w:lang w:val="nl-BE"/>
              </w:rPr>
              <w:t>B&amp;H</w:t>
            </w:r>
          </w:p>
          <w:p w14:paraId="3490B77D" w14:textId="77777777" w:rsidR="0017176D" w:rsidRPr="00511F13" w:rsidRDefault="0017176D" w:rsidP="0017176D">
            <w:pPr>
              <w:rPr>
                <w:rFonts w:ascii="Garamond" w:hAnsi="Garamond" w:cs="Segoe UI Symbol"/>
                <w:sz w:val="14"/>
                <w:szCs w:val="14"/>
                <w:shd w:val="clear" w:color="auto" w:fill="FFFFFF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highlight w:val="cyan"/>
                <w:shd w:val="clear" w:color="auto" w:fill="FFFFFF"/>
                <w:lang w:val="nl-BE"/>
              </w:rPr>
              <w:t>FAM</w:t>
            </w:r>
          </w:p>
          <w:p w14:paraId="2EDBFD25" w14:textId="77777777" w:rsidR="0017176D" w:rsidRPr="00511F13" w:rsidRDefault="0017176D" w:rsidP="0017176D">
            <w:pPr>
              <w:rPr>
                <w:rFonts w:ascii="Garamond" w:hAnsi="Garamond" w:cstheme="minorHAnsi"/>
                <w:sz w:val="14"/>
                <w:szCs w:val="14"/>
                <w:lang w:val="nl-BE"/>
              </w:rPr>
            </w:pPr>
            <w:r w:rsidRPr="00511F13">
              <w:rPr>
                <w:rFonts w:ascii="Garamond" w:hAnsi="Garamond" w:cs="Segoe UI Symbol"/>
                <w:sz w:val="14"/>
                <w:szCs w:val="14"/>
                <w:highlight w:val="yellow"/>
                <w:shd w:val="clear" w:color="auto" w:fill="FFFFFF"/>
                <w:lang w:val="nl-BE"/>
              </w:rPr>
              <w:t>SOC</w:t>
            </w:r>
          </w:p>
        </w:tc>
      </w:tr>
    </w:tbl>
    <w:tbl>
      <w:tblPr>
        <w:tblStyle w:val="TableGrid"/>
        <w:tblpPr w:leftFromText="141" w:rightFromText="141" w:vertAnchor="page" w:horzAnchor="page" w:tblpX="10441" w:tblpY="1441"/>
        <w:tblW w:w="4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476"/>
      </w:tblGrid>
      <w:tr w:rsidR="0017176D" w14:paraId="3666E323" w14:textId="77777777" w:rsidTr="00E6113B">
        <w:trPr>
          <w:trHeight w:val="1260"/>
        </w:trPr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95B1E" w14:textId="77777777" w:rsidR="0017176D" w:rsidRPr="00790DF9" w:rsidRDefault="0017176D" w:rsidP="0017176D">
            <w:pPr>
              <w:rPr>
                <w:rFonts w:ascii="Garamond" w:hAnsi="Garamond" w:cstheme="minorHAnsi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9372F" w14:textId="77777777" w:rsidR="0017176D" w:rsidRPr="000D3B6B" w:rsidRDefault="0017176D" w:rsidP="0017176D">
            <w:pPr>
              <w:rPr>
                <w:rFonts w:ascii="Garamond" w:hAnsi="Garamond" w:cstheme="minorHAnsi"/>
                <w:sz w:val="14"/>
                <w:szCs w:val="14"/>
                <w:lang w:val="nl-BE"/>
              </w:rPr>
            </w:pPr>
          </w:p>
        </w:tc>
      </w:tr>
      <w:tr w:rsidR="0017176D" w14:paraId="58CDE3E3" w14:textId="77777777" w:rsidTr="00E6113B">
        <w:trPr>
          <w:trHeight w:val="1260"/>
        </w:trPr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4801F" w14:textId="77777777" w:rsidR="0017176D" w:rsidRDefault="0017176D" w:rsidP="0017176D">
            <w:pPr>
              <w:rPr>
                <w:rFonts w:ascii="Garamond" w:hAnsi="Garamond"/>
                <w:sz w:val="16"/>
                <w:szCs w:val="16"/>
                <w:lang w:val="nl-BE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3E6E7" w14:textId="77777777" w:rsidR="0017176D" w:rsidRDefault="0017176D" w:rsidP="0017176D">
            <w:pPr>
              <w:rPr>
                <w:rFonts w:ascii="Garamond" w:hAnsi="Garamond"/>
                <w:sz w:val="16"/>
                <w:szCs w:val="16"/>
                <w:lang w:val="nl-BE"/>
              </w:rPr>
            </w:pPr>
          </w:p>
        </w:tc>
      </w:tr>
      <w:tr w:rsidR="0017176D" w14:paraId="0ADB4CD1" w14:textId="77777777" w:rsidTr="00E6113B">
        <w:trPr>
          <w:trHeight w:val="1260"/>
        </w:trPr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C6F9A" w14:textId="77777777" w:rsidR="0017176D" w:rsidRDefault="0017176D" w:rsidP="0017176D">
            <w:pPr>
              <w:rPr>
                <w:rFonts w:ascii="Garamond" w:hAnsi="Garamond"/>
                <w:sz w:val="16"/>
                <w:szCs w:val="16"/>
                <w:lang w:val="nl-BE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2559E" w14:textId="77777777" w:rsidR="0017176D" w:rsidRDefault="0017176D" w:rsidP="0017176D">
            <w:pPr>
              <w:rPr>
                <w:rFonts w:ascii="Garamond" w:hAnsi="Garamond"/>
                <w:sz w:val="16"/>
                <w:szCs w:val="16"/>
                <w:lang w:val="nl-BE"/>
              </w:rPr>
            </w:pPr>
          </w:p>
        </w:tc>
      </w:tr>
      <w:tr w:rsidR="0017176D" w14:paraId="05124295" w14:textId="77777777" w:rsidTr="00E6113B">
        <w:trPr>
          <w:trHeight w:val="1260"/>
        </w:trPr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EAD2B" w14:textId="77777777" w:rsidR="0017176D" w:rsidRDefault="0017176D" w:rsidP="0017176D">
            <w:pPr>
              <w:rPr>
                <w:rFonts w:ascii="Garamond" w:hAnsi="Garamond"/>
                <w:sz w:val="16"/>
                <w:szCs w:val="16"/>
                <w:lang w:val="nl-BE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609CA" w14:textId="77777777" w:rsidR="0017176D" w:rsidRDefault="0017176D" w:rsidP="0017176D">
            <w:pPr>
              <w:rPr>
                <w:rFonts w:ascii="Garamond" w:hAnsi="Garamond"/>
                <w:sz w:val="16"/>
                <w:szCs w:val="16"/>
                <w:lang w:val="nl-BE"/>
              </w:rPr>
            </w:pPr>
          </w:p>
        </w:tc>
      </w:tr>
      <w:tr w:rsidR="0017176D" w14:paraId="4BF80DAC" w14:textId="77777777" w:rsidTr="00E6113B">
        <w:trPr>
          <w:trHeight w:val="1260"/>
        </w:trPr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10A73" w14:textId="77777777" w:rsidR="0017176D" w:rsidRDefault="0017176D" w:rsidP="0017176D">
            <w:pPr>
              <w:rPr>
                <w:rFonts w:ascii="Garamond" w:hAnsi="Garamond"/>
                <w:sz w:val="16"/>
                <w:szCs w:val="16"/>
                <w:lang w:val="nl-BE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A99B8" w14:textId="77777777" w:rsidR="0017176D" w:rsidRDefault="0017176D" w:rsidP="0017176D">
            <w:pPr>
              <w:rPr>
                <w:rFonts w:ascii="Garamond" w:hAnsi="Garamond"/>
                <w:sz w:val="16"/>
                <w:szCs w:val="16"/>
                <w:lang w:val="nl-BE"/>
              </w:rPr>
            </w:pPr>
          </w:p>
        </w:tc>
      </w:tr>
      <w:tr w:rsidR="0017176D" w14:paraId="3A451C76" w14:textId="77777777" w:rsidTr="00E6113B">
        <w:trPr>
          <w:trHeight w:val="1260"/>
        </w:trPr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1538F" w14:textId="77777777" w:rsidR="0017176D" w:rsidRDefault="0017176D" w:rsidP="0017176D">
            <w:pPr>
              <w:rPr>
                <w:rFonts w:ascii="Garamond" w:hAnsi="Garamond"/>
                <w:sz w:val="16"/>
                <w:szCs w:val="16"/>
                <w:lang w:val="nl-BE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F40C9" w14:textId="77777777" w:rsidR="0017176D" w:rsidRDefault="0017176D" w:rsidP="0017176D">
            <w:pPr>
              <w:rPr>
                <w:rFonts w:ascii="Garamond" w:hAnsi="Garamond"/>
                <w:sz w:val="16"/>
                <w:szCs w:val="16"/>
                <w:lang w:val="nl-BE"/>
              </w:rPr>
            </w:pPr>
          </w:p>
        </w:tc>
      </w:tr>
      <w:tr w:rsidR="0017176D" w14:paraId="594C7B0C" w14:textId="77777777" w:rsidTr="00E6113B">
        <w:trPr>
          <w:trHeight w:val="1260"/>
        </w:trPr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1B29D" w14:textId="77777777" w:rsidR="0017176D" w:rsidRDefault="0017176D" w:rsidP="0017176D">
            <w:pPr>
              <w:rPr>
                <w:rFonts w:ascii="Garamond" w:hAnsi="Garamond"/>
                <w:sz w:val="16"/>
                <w:szCs w:val="16"/>
                <w:lang w:val="nl-BE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DD90C" w14:textId="77777777" w:rsidR="0017176D" w:rsidRDefault="0017176D" w:rsidP="0017176D">
            <w:pPr>
              <w:rPr>
                <w:rFonts w:ascii="Garamond" w:hAnsi="Garamond"/>
                <w:sz w:val="16"/>
                <w:szCs w:val="16"/>
                <w:lang w:val="nl-BE"/>
              </w:rPr>
            </w:pPr>
          </w:p>
        </w:tc>
      </w:tr>
      <w:tr w:rsidR="0017176D" w14:paraId="3D5BDB31" w14:textId="77777777" w:rsidTr="00E6113B">
        <w:trPr>
          <w:trHeight w:val="1260"/>
        </w:trPr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96575" w14:textId="77777777" w:rsidR="0017176D" w:rsidRDefault="0017176D" w:rsidP="0017176D">
            <w:pPr>
              <w:rPr>
                <w:rFonts w:ascii="Garamond" w:hAnsi="Garamond"/>
                <w:sz w:val="16"/>
                <w:szCs w:val="16"/>
                <w:lang w:val="nl-BE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61B22" w14:textId="77777777" w:rsidR="0017176D" w:rsidRDefault="0017176D" w:rsidP="0017176D">
            <w:pPr>
              <w:rPr>
                <w:rFonts w:ascii="Garamond" w:hAnsi="Garamond"/>
                <w:sz w:val="16"/>
                <w:szCs w:val="16"/>
                <w:lang w:val="nl-BE"/>
              </w:rPr>
            </w:pPr>
          </w:p>
        </w:tc>
      </w:tr>
    </w:tbl>
    <w:p w14:paraId="07F4B9C0" w14:textId="77777777" w:rsidR="00A534A6" w:rsidRPr="009512C2" w:rsidRDefault="00A534A6" w:rsidP="00FC1652">
      <w:pPr>
        <w:rPr>
          <w:rFonts w:ascii="Garamond" w:hAnsi="Garamond"/>
          <w:sz w:val="16"/>
          <w:szCs w:val="16"/>
          <w:lang w:val="nl-BE"/>
        </w:rPr>
      </w:pPr>
    </w:p>
    <w:sectPr w:rsidR="00A534A6" w:rsidRPr="009512C2" w:rsidSect="000E4CE9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06"/>
    <w:rsid w:val="000433BA"/>
    <w:rsid w:val="000B159C"/>
    <w:rsid w:val="000D3B6B"/>
    <w:rsid w:val="000E4CE9"/>
    <w:rsid w:val="000F4E40"/>
    <w:rsid w:val="0017176D"/>
    <w:rsid w:val="001B13A2"/>
    <w:rsid w:val="00210706"/>
    <w:rsid w:val="00283F4E"/>
    <w:rsid w:val="002B36BF"/>
    <w:rsid w:val="002C1555"/>
    <w:rsid w:val="002E6C5F"/>
    <w:rsid w:val="003578AE"/>
    <w:rsid w:val="004B1A06"/>
    <w:rsid w:val="00511F13"/>
    <w:rsid w:val="00547B1E"/>
    <w:rsid w:val="005E21BD"/>
    <w:rsid w:val="00790DF9"/>
    <w:rsid w:val="00914E1E"/>
    <w:rsid w:val="00950225"/>
    <w:rsid w:val="009512C2"/>
    <w:rsid w:val="009824FA"/>
    <w:rsid w:val="009D3B0F"/>
    <w:rsid w:val="00A01DDB"/>
    <w:rsid w:val="00A228BD"/>
    <w:rsid w:val="00A534A6"/>
    <w:rsid w:val="00B11FC1"/>
    <w:rsid w:val="00C27FC5"/>
    <w:rsid w:val="00C87079"/>
    <w:rsid w:val="00D07B33"/>
    <w:rsid w:val="00D81FD3"/>
    <w:rsid w:val="00DF1B43"/>
    <w:rsid w:val="00E6113B"/>
    <w:rsid w:val="00ED0573"/>
    <w:rsid w:val="00ED44CE"/>
    <w:rsid w:val="00FC1652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D3B4"/>
  <w15:chartTrackingRefBased/>
  <w15:docId w15:val="{2AA69150-929B-4244-857F-E1E1DCE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7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C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3F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1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kuleuven.be/bemiddeling" TargetMode="External"/><Relationship Id="rId13" Type="http://schemas.openxmlformats.org/officeDocument/2006/relationships/hyperlink" Target="http://www.newdeal.academy" TargetMode="External"/><Relationship Id="rId18" Type="http://schemas.openxmlformats.org/officeDocument/2006/relationships/hyperlink" Target="http://www.thomasmore.b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teractie-academie.be/" TargetMode="External"/><Relationship Id="rId12" Type="http://schemas.openxmlformats.org/officeDocument/2006/relationships/hyperlink" Target="https://www.uantwerpen.be/nl/centra/nexus/" TargetMode="External"/><Relationship Id="rId17" Type="http://schemas.openxmlformats.org/officeDocument/2006/relationships/hyperlink" Target="http://www.arbitration-ad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mediation.e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pv.ugent.be/" TargetMode="External"/><Relationship Id="rId11" Type="http://schemas.openxmlformats.org/officeDocument/2006/relationships/hyperlink" Target="http://www.mediv.be/" TargetMode="External"/><Relationship Id="rId5" Type="http://schemas.openxmlformats.org/officeDocument/2006/relationships/hyperlink" Target="http://www.mcsociale.be/" TargetMode="External"/><Relationship Id="rId15" Type="http://schemas.openxmlformats.org/officeDocument/2006/relationships/hyperlink" Target="http://www.pmr-europe.com/" TargetMode="External"/><Relationship Id="rId10" Type="http://schemas.openxmlformats.org/officeDocument/2006/relationships/hyperlink" Target="http://www.notaris.be/" TargetMode="External"/><Relationship Id="rId19" Type="http://schemas.openxmlformats.org/officeDocument/2006/relationships/hyperlink" Target="http://www.ucll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ves.be/" TargetMode="External"/><Relationship Id="rId14" Type="http://schemas.openxmlformats.org/officeDocument/2006/relationships/hyperlink" Target="http://www.peopleinteraction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0D63-A9A5-40BF-BF4C-546BFD4F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Schuller Antoine</dc:creator>
  <cp:keywords/>
  <dc:description/>
  <cp:lastModifiedBy>Gayse Barbara</cp:lastModifiedBy>
  <cp:revision>20</cp:revision>
  <cp:lastPrinted>2021-07-26T15:32:00Z</cp:lastPrinted>
  <dcterms:created xsi:type="dcterms:W3CDTF">2021-02-22T12:53:00Z</dcterms:created>
  <dcterms:modified xsi:type="dcterms:W3CDTF">2023-02-22T10:12:00Z</dcterms:modified>
</cp:coreProperties>
</file>